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26" w:rsidRDefault="002C7726" w:rsidP="002C7726">
      <w:pPr>
        <w:rPr>
          <w:b/>
          <w:sz w:val="28"/>
          <w:szCs w:val="28"/>
        </w:rPr>
      </w:pPr>
      <w:bookmarkStart w:id="0" w:name="_GoBack"/>
      <w:bookmarkEnd w:id="0"/>
      <w:r>
        <w:rPr>
          <w:b/>
          <w:sz w:val="28"/>
          <w:szCs w:val="28"/>
        </w:rPr>
        <w:t>C</w:t>
      </w:r>
      <w:r w:rsidRPr="00B03C9B">
        <w:rPr>
          <w:b/>
          <w:sz w:val="28"/>
          <w:szCs w:val="28"/>
        </w:rPr>
        <w:t>oncept-reacties</w:t>
      </w:r>
      <w:r>
        <w:rPr>
          <w:b/>
          <w:sz w:val="28"/>
          <w:szCs w:val="28"/>
        </w:rPr>
        <w:t xml:space="preserve"> </w:t>
      </w:r>
      <w:r w:rsidRPr="00B03C9B">
        <w:rPr>
          <w:b/>
          <w:sz w:val="28"/>
          <w:szCs w:val="28"/>
        </w:rPr>
        <w:t>op</w:t>
      </w:r>
      <w:r>
        <w:rPr>
          <w:b/>
          <w:sz w:val="28"/>
          <w:szCs w:val="28"/>
        </w:rPr>
        <w:t xml:space="preserve"> </w:t>
      </w:r>
      <w:r w:rsidRPr="00B03C9B">
        <w:rPr>
          <w:b/>
          <w:sz w:val="28"/>
          <w:szCs w:val="28"/>
        </w:rPr>
        <w:t>de</w:t>
      </w:r>
      <w:r>
        <w:rPr>
          <w:b/>
          <w:sz w:val="28"/>
          <w:szCs w:val="28"/>
        </w:rPr>
        <w:t xml:space="preserve"> </w:t>
      </w:r>
      <w:r w:rsidRPr="00B03C9B">
        <w:rPr>
          <w:b/>
          <w:sz w:val="28"/>
          <w:szCs w:val="28"/>
        </w:rPr>
        <w:t>zienswijzen</w:t>
      </w:r>
    </w:p>
    <w:p w:rsidR="002C7726" w:rsidRDefault="002C7726" w:rsidP="002C7726">
      <w:r>
        <w:t xml:space="preserve">Namens de beoogde regio wordt door coördinerend wethouder J.P. Tanis, portefeuillehouder Economische en Ruimtelijke Strategie van de regio Drechtsteden, een gezamenlijke reactie gegeven op de ingediende zienswijzen. De </w:t>
      </w:r>
      <w:proofErr w:type="spellStart"/>
      <w:r>
        <w:t>concept-brieven</w:t>
      </w:r>
      <w:proofErr w:type="spellEnd"/>
      <w:r>
        <w:t xml:space="preserve"> zijn als bijlage (2) toegevoegd. </w:t>
      </w:r>
    </w:p>
    <w:p w:rsidR="002C7726" w:rsidRDefault="002C7726" w:rsidP="002C7726">
      <w:r>
        <w:t xml:space="preserve">Deze concept-reacties worden na instemming van de betrokken gemeenten en machtiging van wethouder Tanis verstuurd. </w:t>
      </w:r>
    </w:p>
    <w:p w:rsidR="002C7726" w:rsidRDefault="002C7726" w:rsidP="002C7726"/>
    <w:p w:rsidR="002C7726" w:rsidRPr="002C7726" w:rsidRDefault="002C7726" w:rsidP="002C7726">
      <w:pPr>
        <w:pStyle w:val="Lijstalinea"/>
        <w:numPr>
          <w:ilvl w:val="0"/>
          <w:numId w:val="2"/>
        </w:numPr>
        <w:rPr>
          <w:u w:val="single"/>
        </w:rPr>
      </w:pPr>
      <w:r w:rsidRPr="002C7726">
        <w:rPr>
          <w:u w:val="single"/>
        </w:rPr>
        <w:t xml:space="preserve">Concept-reactie voor de Stichting </w:t>
      </w:r>
      <w:proofErr w:type="spellStart"/>
      <w:r w:rsidRPr="002C7726">
        <w:rPr>
          <w:u w:val="single"/>
        </w:rPr>
        <w:t>Thuisvester</w:t>
      </w:r>
      <w:proofErr w:type="spellEnd"/>
      <w:r w:rsidRPr="002C7726">
        <w:rPr>
          <w:u w:val="single"/>
        </w:rPr>
        <w:t xml:space="preserve">, Woningbouwvereniging Heerjansdam, Woningfederatie Goeree Overflakkee, Woonzorg Nederland en Woonkracht10: </w:t>
      </w:r>
    </w:p>
    <w:p w:rsidR="002C7726" w:rsidRDefault="002C7726" w:rsidP="002C7726"/>
    <w:p w:rsidR="002C7726" w:rsidRDefault="002C7726" w:rsidP="002C7726">
      <w:r>
        <w:t>Geachte (..),</w:t>
      </w:r>
    </w:p>
    <w:p w:rsidR="002C7726" w:rsidRDefault="002C7726" w:rsidP="002C7726"/>
    <w:p w:rsidR="002C7726" w:rsidRDefault="002C7726" w:rsidP="002C7726">
      <w:r>
        <w:t xml:space="preserve">Wij hebben kennisgenomen van uw zienswijze met betrekking tot ons voornemen om gezamenlijk één woningmarktregio te vormen. Wij danken u voor uw instemmende reactie en informeren u hierbij dat de ingediende zienswijzen voor ons geen aanleiding zijn geweest om tot een ander besluit te komen. </w:t>
      </w:r>
    </w:p>
    <w:p w:rsidR="002C7726" w:rsidRDefault="002C7726" w:rsidP="002C7726"/>
    <w:p w:rsidR="002C7726" w:rsidRDefault="002C7726" w:rsidP="002C7726">
      <w:r>
        <w:t xml:space="preserve">Wij zullen derhalve nog vóór 1 juli bij de minister een verzoeken indienen om, conform ons aan uw voorgelegde voornemen, een woningmarktregio te vormen met de gemeenten </w:t>
      </w:r>
      <w:r w:rsidRPr="00967210">
        <w:t>Alblasserdam,</w:t>
      </w:r>
      <w:r>
        <w:t xml:space="preserve"> </w:t>
      </w:r>
      <w:r w:rsidRPr="00967210">
        <w:t>Binnenmaas,</w:t>
      </w:r>
      <w:r>
        <w:t xml:space="preserve"> </w:t>
      </w:r>
      <w:r w:rsidRPr="00967210">
        <w:t>Cromstrijen,</w:t>
      </w:r>
      <w:r>
        <w:t xml:space="preserve"> </w:t>
      </w:r>
      <w:r w:rsidRPr="00967210">
        <w:t>Dordrecht,</w:t>
      </w:r>
      <w:r>
        <w:t xml:space="preserve"> </w:t>
      </w:r>
      <w:r w:rsidRPr="00967210">
        <w:t>Goeree-Overflakkee,</w:t>
      </w:r>
      <w:r>
        <w:t xml:space="preserve"> </w:t>
      </w:r>
      <w:r w:rsidRPr="00967210">
        <w:t>Hendrik-Ido-Ambacht,</w:t>
      </w:r>
      <w:r>
        <w:t xml:space="preserve"> </w:t>
      </w:r>
      <w:r w:rsidRPr="00967210">
        <w:t>Korendijk,</w:t>
      </w:r>
      <w:r>
        <w:t xml:space="preserve"> </w:t>
      </w:r>
      <w:r w:rsidRPr="00967210">
        <w:t>Oud-Beijerland,</w:t>
      </w:r>
      <w:r>
        <w:t xml:space="preserve"> </w:t>
      </w:r>
      <w:r w:rsidRPr="00967210">
        <w:t>Papendrecht,</w:t>
      </w:r>
      <w:r>
        <w:t xml:space="preserve"> </w:t>
      </w:r>
      <w:r w:rsidRPr="00967210">
        <w:t>Sliedrecht,</w:t>
      </w:r>
      <w:r>
        <w:t xml:space="preserve"> </w:t>
      </w:r>
      <w:r w:rsidRPr="00967210">
        <w:t>Strijen</w:t>
      </w:r>
      <w:r>
        <w:t xml:space="preserve"> </w:t>
      </w:r>
      <w:r w:rsidRPr="00967210">
        <w:t>en</w:t>
      </w:r>
      <w:r>
        <w:t xml:space="preserve"> </w:t>
      </w:r>
      <w:r w:rsidRPr="00967210">
        <w:t>Zwijndrecht</w:t>
      </w:r>
      <w:r>
        <w:t xml:space="preserve">. </w:t>
      </w:r>
    </w:p>
    <w:p w:rsidR="002C7726" w:rsidRDefault="002C7726" w:rsidP="002C7726"/>
    <w:p w:rsidR="002C7726" w:rsidRDefault="002C7726" w:rsidP="002C7726">
      <w:r>
        <w:t xml:space="preserve">Tevens verzoeken wij de minister om deze woningmarktregio kerngebied te laten zijn voor de volgende woningcorporaties: Fides Wonen, Stichting HW Wonen, Stichting </w:t>
      </w:r>
      <w:proofErr w:type="spellStart"/>
      <w:r>
        <w:t>Rhiant</w:t>
      </w:r>
      <w:proofErr w:type="spellEnd"/>
      <w:r>
        <w:t xml:space="preserve">, Stichting </w:t>
      </w:r>
      <w:proofErr w:type="spellStart"/>
      <w:r>
        <w:t>Tablis</w:t>
      </w:r>
      <w:proofErr w:type="spellEnd"/>
      <w:r>
        <w:t xml:space="preserve"> Wonen, Stichting Trivire, Stichting Woonkracht10, Woningbouwvereniging Beter Wonen(Goedereede), Woningbouwvereniging Beter Wonen (Ooltgensplaat), Woningbouwvereniging Heerjansdam en Woongoed Goeree Overflakkee. </w:t>
      </w:r>
    </w:p>
    <w:p w:rsidR="002C7726" w:rsidRDefault="002C7726" w:rsidP="002C7726"/>
    <w:p w:rsidR="002C7726" w:rsidRDefault="002C7726" w:rsidP="002C7726">
      <w:r>
        <w:t xml:space="preserve">Wij vertrouwen er op u hiermee voldoende te hebben geïnformeerd. </w:t>
      </w:r>
    </w:p>
    <w:p w:rsidR="002C7726" w:rsidRDefault="002C7726" w:rsidP="002C7726"/>
    <w:p w:rsidR="002C7726" w:rsidRDefault="002C7726" w:rsidP="002C7726">
      <w:r>
        <w:t xml:space="preserve">Hoogachtend, </w:t>
      </w:r>
    </w:p>
    <w:p w:rsidR="002C7726" w:rsidRDefault="002C7726" w:rsidP="002C7726">
      <w:pPr>
        <w:rPr>
          <w:rFonts w:eastAsia="Calibri" w:cs="Arial"/>
        </w:rPr>
      </w:pPr>
      <w:r>
        <w:t xml:space="preserve">Namens de colleges van de gemeenten </w:t>
      </w:r>
      <w:r w:rsidRPr="00210A2C">
        <w:rPr>
          <w:rFonts w:eastAsia="Calibri" w:cs="Arial"/>
        </w:rPr>
        <w:t>Alblasserdam,</w:t>
      </w:r>
      <w:r>
        <w:rPr>
          <w:rFonts w:eastAsia="Calibri" w:cs="Arial"/>
        </w:rPr>
        <w:t xml:space="preserve"> </w:t>
      </w:r>
      <w:r w:rsidRPr="00210A2C">
        <w:rPr>
          <w:rFonts w:cs="Arial"/>
        </w:rPr>
        <w:t>Binnenmaas</w:t>
      </w:r>
      <w:r w:rsidRPr="00210A2C">
        <w:rPr>
          <w:rFonts w:eastAsia="Calibri" w:cs="Arial"/>
        </w:rPr>
        <w:t>,</w:t>
      </w:r>
      <w:r>
        <w:rPr>
          <w:rFonts w:eastAsia="Calibri" w:cs="Arial"/>
        </w:rPr>
        <w:t xml:space="preserve"> </w:t>
      </w:r>
      <w:r w:rsidRPr="00210A2C">
        <w:rPr>
          <w:rFonts w:cs="Arial"/>
        </w:rPr>
        <w:t>Cromstrijen,</w:t>
      </w:r>
      <w:r>
        <w:rPr>
          <w:rFonts w:cs="Arial"/>
        </w:rPr>
        <w:t xml:space="preserve"> </w:t>
      </w:r>
      <w:r w:rsidRPr="00210A2C">
        <w:rPr>
          <w:rFonts w:eastAsia="Calibri" w:cs="Arial"/>
        </w:rPr>
        <w:t>Dordrecht,</w:t>
      </w:r>
      <w:r>
        <w:rPr>
          <w:rFonts w:eastAsia="Calibri" w:cs="Arial"/>
        </w:rPr>
        <w:t xml:space="preserve"> Goeree-</w:t>
      </w:r>
      <w:r w:rsidRPr="00210A2C">
        <w:rPr>
          <w:rFonts w:eastAsia="Calibri" w:cs="Arial"/>
        </w:rPr>
        <w:t>Overflakkee,</w:t>
      </w:r>
      <w:r>
        <w:rPr>
          <w:rFonts w:eastAsia="Calibri" w:cs="Arial"/>
        </w:rPr>
        <w:t xml:space="preserve"> </w:t>
      </w:r>
      <w:r w:rsidRPr="00210A2C">
        <w:rPr>
          <w:rFonts w:eastAsia="Calibri" w:cs="Arial"/>
        </w:rPr>
        <w:t>Hendrik-Ido-Ambacht,</w:t>
      </w:r>
      <w:r>
        <w:rPr>
          <w:rFonts w:eastAsia="Calibri" w:cs="Arial"/>
        </w:rPr>
        <w:t xml:space="preserve"> </w:t>
      </w:r>
      <w:r w:rsidRPr="00210A2C">
        <w:rPr>
          <w:rFonts w:cs="Arial"/>
        </w:rPr>
        <w:t>Korendijk,</w:t>
      </w:r>
      <w:r>
        <w:rPr>
          <w:rFonts w:cs="Arial"/>
        </w:rPr>
        <w:t xml:space="preserve"> </w:t>
      </w:r>
      <w:r w:rsidRPr="00210A2C">
        <w:rPr>
          <w:rFonts w:cs="Arial"/>
        </w:rPr>
        <w:t>Oud-Beijerland,</w:t>
      </w:r>
      <w:r>
        <w:rPr>
          <w:rFonts w:cs="Arial"/>
        </w:rPr>
        <w:t xml:space="preserve"> </w:t>
      </w:r>
      <w:r w:rsidRPr="00210A2C">
        <w:rPr>
          <w:rFonts w:eastAsia="Calibri" w:cs="Arial"/>
        </w:rPr>
        <w:t>Papendrecht,</w:t>
      </w:r>
      <w:r>
        <w:rPr>
          <w:rFonts w:eastAsia="Calibri" w:cs="Arial"/>
        </w:rPr>
        <w:t xml:space="preserve"> </w:t>
      </w:r>
      <w:r w:rsidRPr="00210A2C">
        <w:rPr>
          <w:rFonts w:eastAsia="Calibri" w:cs="Arial"/>
        </w:rPr>
        <w:t>Sliedrecht,</w:t>
      </w:r>
      <w:r>
        <w:rPr>
          <w:rFonts w:eastAsia="Calibri" w:cs="Arial"/>
        </w:rPr>
        <w:t xml:space="preserve"> </w:t>
      </w:r>
      <w:r w:rsidRPr="00210A2C">
        <w:rPr>
          <w:rFonts w:cs="Arial"/>
        </w:rPr>
        <w:t>Strijen</w:t>
      </w:r>
      <w:r>
        <w:rPr>
          <w:rFonts w:eastAsia="Calibri" w:cs="Arial"/>
        </w:rPr>
        <w:t xml:space="preserve"> en Zwijndrecht,</w:t>
      </w:r>
    </w:p>
    <w:p w:rsidR="002C7726" w:rsidRDefault="002C7726" w:rsidP="002C7726"/>
    <w:p w:rsidR="002C7726" w:rsidRPr="009C0BC0" w:rsidRDefault="002C7726" w:rsidP="002C7726">
      <w:pPr>
        <w:rPr>
          <w:rFonts w:eastAsia="Calibri" w:cs="Arial"/>
        </w:rPr>
      </w:pPr>
      <w:r>
        <w:rPr>
          <w:rFonts w:eastAsia="Calibri" w:cs="Arial"/>
        </w:rPr>
        <w:t>J</w:t>
      </w:r>
      <w:r w:rsidRPr="009C0BC0">
        <w:rPr>
          <w:rFonts w:eastAsia="Calibri" w:cs="Arial"/>
        </w:rPr>
        <w:t>.P.</w:t>
      </w:r>
      <w:r>
        <w:rPr>
          <w:rFonts w:eastAsia="Calibri" w:cs="Arial"/>
        </w:rPr>
        <w:t xml:space="preserve"> </w:t>
      </w:r>
      <w:r w:rsidRPr="009C0BC0">
        <w:rPr>
          <w:rFonts w:eastAsia="Calibri" w:cs="Arial"/>
        </w:rPr>
        <w:t>Tanis</w:t>
      </w:r>
    </w:p>
    <w:p w:rsidR="002C7726" w:rsidRDefault="002C7726" w:rsidP="002C7726">
      <w:pPr>
        <w:rPr>
          <w:rFonts w:eastAsia="Calibri" w:cs="Arial"/>
        </w:rPr>
      </w:pPr>
      <w:r w:rsidRPr="009C0BC0">
        <w:rPr>
          <w:rFonts w:eastAsia="Calibri" w:cs="Arial"/>
        </w:rPr>
        <w:t>Regionaal</w:t>
      </w:r>
      <w:r>
        <w:rPr>
          <w:rFonts w:eastAsia="Calibri" w:cs="Arial"/>
        </w:rPr>
        <w:t xml:space="preserve"> </w:t>
      </w:r>
      <w:r w:rsidRPr="009C0BC0">
        <w:rPr>
          <w:rFonts w:eastAsia="Calibri" w:cs="Arial"/>
        </w:rPr>
        <w:t>Portefeuillehouder</w:t>
      </w:r>
      <w:r>
        <w:rPr>
          <w:rFonts w:eastAsia="Calibri" w:cs="Arial"/>
        </w:rPr>
        <w:t xml:space="preserve"> </w:t>
      </w:r>
      <w:r w:rsidRPr="009C0BC0">
        <w:rPr>
          <w:rFonts w:eastAsia="Calibri" w:cs="Arial"/>
        </w:rPr>
        <w:t>Economische</w:t>
      </w:r>
      <w:r>
        <w:rPr>
          <w:rFonts w:eastAsia="Calibri" w:cs="Arial"/>
        </w:rPr>
        <w:t xml:space="preserve"> </w:t>
      </w:r>
      <w:r w:rsidRPr="009C0BC0">
        <w:rPr>
          <w:rFonts w:eastAsia="Calibri" w:cs="Arial"/>
        </w:rPr>
        <w:t>en</w:t>
      </w:r>
      <w:r>
        <w:rPr>
          <w:rFonts w:eastAsia="Calibri" w:cs="Arial"/>
        </w:rPr>
        <w:t xml:space="preserve"> </w:t>
      </w:r>
      <w:r w:rsidRPr="009C0BC0">
        <w:rPr>
          <w:rFonts w:eastAsia="Calibri" w:cs="Arial"/>
        </w:rPr>
        <w:t>Ruimtelijke</w:t>
      </w:r>
      <w:r>
        <w:rPr>
          <w:rFonts w:eastAsia="Calibri" w:cs="Arial"/>
        </w:rPr>
        <w:t xml:space="preserve"> </w:t>
      </w:r>
      <w:r w:rsidRPr="009C0BC0">
        <w:rPr>
          <w:rFonts w:eastAsia="Calibri" w:cs="Arial"/>
        </w:rPr>
        <w:t>Strategie</w:t>
      </w:r>
      <w:r>
        <w:rPr>
          <w:rFonts w:eastAsia="Calibri" w:cs="Arial"/>
        </w:rPr>
        <w:t xml:space="preserve"> Drechtsteden</w:t>
      </w:r>
      <w:r>
        <w:rPr>
          <w:rFonts w:eastAsia="Calibri" w:cs="Arial"/>
        </w:rPr>
        <w:br w:type="page"/>
      </w:r>
    </w:p>
    <w:p w:rsidR="002C7726" w:rsidRPr="002C7726" w:rsidRDefault="002C7726" w:rsidP="002C7726">
      <w:pPr>
        <w:pStyle w:val="Lijstalinea"/>
        <w:numPr>
          <w:ilvl w:val="0"/>
          <w:numId w:val="2"/>
        </w:numPr>
        <w:rPr>
          <w:u w:val="single"/>
        </w:rPr>
      </w:pPr>
      <w:r w:rsidRPr="002C7726">
        <w:rPr>
          <w:u w:val="single"/>
        </w:rPr>
        <w:lastRenderedPageBreak/>
        <w:t xml:space="preserve">Concept-reactie op zienswijze Woonbron: </w:t>
      </w:r>
    </w:p>
    <w:p w:rsidR="002C7726" w:rsidRDefault="002C7726" w:rsidP="002C7726"/>
    <w:p w:rsidR="002C7726" w:rsidRDefault="002C7726" w:rsidP="002C7726">
      <w:r>
        <w:t xml:space="preserve">Geachte heer Wijbenga van Nieuwenhuizen, </w:t>
      </w:r>
    </w:p>
    <w:p w:rsidR="002C7726" w:rsidRDefault="002C7726" w:rsidP="002C7726"/>
    <w:p w:rsidR="002C7726" w:rsidRDefault="002C7726" w:rsidP="002C7726">
      <w:r>
        <w:t xml:space="preserve">Wij hebben kennisgenomen van uw zienswijze met betrekking tot ons voornemen om gezamenlijk één woningmarktregio te vormen. Wij danken u voor uw begrip voor de door besluitvorming in andere regio's ontstane situatie en de daar uit volgende keuze voor een woningmarktregio waarin Woonbron niet haar kernwerkgebied heeft. Net als u zijn wij van mening dat Woonbron desondanks een substantieel aandeel in de volkshuisvestelijke opgave in Dordrecht heeft en vinden wij het van groot belang voor de Dordtse woningmarkt dat u een bijdrage kunt blijven leveren aan deze opgave. In het bijzonder denken wij daarbij aan de opgaven in Wielwijk en Vogelbuurt. Graag denken wij met u mee over mogelijkheden om, binnen de kaders van de Woningwet, uw activiteiten in Dordrecht ook in de toekomst voort te kunnen zetten. </w:t>
      </w:r>
    </w:p>
    <w:p w:rsidR="002C7726" w:rsidRDefault="002C7726" w:rsidP="002C7726"/>
    <w:p w:rsidR="002C7726" w:rsidRDefault="002C7726" w:rsidP="002C7726">
      <w:r>
        <w:t xml:space="preserve">Wij informeren u hierbij dat de ingediende zienswijzen voor ons geen aanleiding zijn geweest om tot een ander besluit te komen. Wij zullen derhalve nog vóór 1 juli bij de minister een verzoeken indienen om, conform ons aan uw voorgelegde voornemen, een woningmarktregio te vormen met de gemeenten </w:t>
      </w:r>
      <w:r w:rsidRPr="00967210">
        <w:t>Alblasserdam,</w:t>
      </w:r>
      <w:r>
        <w:t xml:space="preserve"> </w:t>
      </w:r>
      <w:r w:rsidRPr="00967210">
        <w:t>Binnenmaas,</w:t>
      </w:r>
      <w:r>
        <w:t xml:space="preserve"> </w:t>
      </w:r>
      <w:r w:rsidRPr="00967210">
        <w:t>Cromstrijen,</w:t>
      </w:r>
      <w:r>
        <w:t xml:space="preserve"> </w:t>
      </w:r>
      <w:r w:rsidRPr="00967210">
        <w:t>Dordrecht,</w:t>
      </w:r>
      <w:r>
        <w:t xml:space="preserve"> </w:t>
      </w:r>
      <w:r w:rsidRPr="00967210">
        <w:t>Goeree-Overflakkee,</w:t>
      </w:r>
      <w:r>
        <w:t xml:space="preserve"> </w:t>
      </w:r>
      <w:r w:rsidRPr="00967210">
        <w:t>Hendrik-Ido-Ambacht,</w:t>
      </w:r>
      <w:r>
        <w:t xml:space="preserve"> </w:t>
      </w:r>
      <w:r w:rsidRPr="00967210">
        <w:t>Korendijk,</w:t>
      </w:r>
      <w:r>
        <w:t xml:space="preserve"> </w:t>
      </w:r>
      <w:r w:rsidRPr="00967210">
        <w:t>Oud-Beijerland,</w:t>
      </w:r>
      <w:r>
        <w:t xml:space="preserve"> </w:t>
      </w:r>
      <w:r w:rsidRPr="00967210">
        <w:t>Papendrecht,</w:t>
      </w:r>
      <w:r>
        <w:t xml:space="preserve"> </w:t>
      </w:r>
      <w:r w:rsidRPr="00967210">
        <w:t>Sliedrecht,</w:t>
      </w:r>
      <w:r>
        <w:t xml:space="preserve"> </w:t>
      </w:r>
      <w:r w:rsidRPr="00967210">
        <w:t>Strijen</w:t>
      </w:r>
      <w:r>
        <w:t xml:space="preserve"> </w:t>
      </w:r>
      <w:r w:rsidRPr="00967210">
        <w:t>en</w:t>
      </w:r>
      <w:r>
        <w:t xml:space="preserve"> </w:t>
      </w:r>
      <w:r w:rsidRPr="00967210">
        <w:t>Zwijndrecht</w:t>
      </w:r>
      <w:r>
        <w:t xml:space="preserve">. </w:t>
      </w:r>
    </w:p>
    <w:p w:rsidR="002C7726" w:rsidRDefault="002C7726" w:rsidP="002C7726"/>
    <w:p w:rsidR="002C7726" w:rsidRDefault="002C7726" w:rsidP="002C7726">
      <w:r>
        <w:t xml:space="preserve">Tevens verzoeken wij de minister om deze woningmarktregio kerngebied te laten zijn voor de volgende woningcorporaties: Fides Wonen, Stichting HW Wonen, Stichting </w:t>
      </w:r>
      <w:proofErr w:type="spellStart"/>
      <w:r>
        <w:t>Rhiant</w:t>
      </w:r>
      <w:proofErr w:type="spellEnd"/>
      <w:r>
        <w:t xml:space="preserve">, Stichting </w:t>
      </w:r>
      <w:proofErr w:type="spellStart"/>
      <w:r>
        <w:t>Tablis</w:t>
      </w:r>
      <w:proofErr w:type="spellEnd"/>
      <w:r>
        <w:t xml:space="preserve"> Wonen, Stichting Trivire, Stichting Woonkracht10, Woningbouwvereniging Beter Wonen(Goedereede), Woningbouwvereniging Beter Wonen (Ooltgensplaat), Woningbouwvereniging Heerjansdam en Woongoed Goeree Overflakkee. </w:t>
      </w:r>
    </w:p>
    <w:p w:rsidR="002C7726" w:rsidRDefault="002C7726" w:rsidP="002C7726"/>
    <w:p w:rsidR="002C7726" w:rsidRDefault="002C7726" w:rsidP="002C7726">
      <w:r>
        <w:t xml:space="preserve">Wij vertrouwen er op u hiermee voldoende te hebben geïnformeerd. </w:t>
      </w:r>
    </w:p>
    <w:p w:rsidR="002C7726" w:rsidRDefault="002C7726" w:rsidP="002C7726"/>
    <w:p w:rsidR="002C7726" w:rsidRDefault="002C7726" w:rsidP="002C7726">
      <w:r>
        <w:t xml:space="preserve">Hoogachtend, </w:t>
      </w:r>
    </w:p>
    <w:p w:rsidR="002C7726" w:rsidRDefault="002C7726" w:rsidP="002C7726">
      <w:pPr>
        <w:rPr>
          <w:rFonts w:eastAsia="Calibri" w:cs="Arial"/>
        </w:rPr>
      </w:pPr>
      <w:r>
        <w:t xml:space="preserve">Namens de colleges van de gemeenten </w:t>
      </w:r>
      <w:r w:rsidRPr="00210A2C">
        <w:rPr>
          <w:rFonts w:eastAsia="Calibri" w:cs="Arial"/>
        </w:rPr>
        <w:t>Alblasserdam,</w:t>
      </w:r>
      <w:r>
        <w:rPr>
          <w:rFonts w:eastAsia="Calibri" w:cs="Arial"/>
        </w:rPr>
        <w:t xml:space="preserve"> </w:t>
      </w:r>
      <w:r w:rsidRPr="00210A2C">
        <w:rPr>
          <w:rFonts w:cs="Arial"/>
        </w:rPr>
        <w:t>Binnenmaas</w:t>
      </w:r>
      <w:r w:rsidRPr="00210A2C">
        <w:rPr>
          <w:rFonts w:eastAsia="Calibri" w:cs="Arial"/>
        </w:rPr>
        <w:t>,</w:t>
      </w:r>
      <w:r>
        <w:rPr>
          <w:rFonts w:eastAsia="Calibri" w:cs="Arial"/>
        </w:rPr>
        <w:t xml:space="preserve"> </w:t>
      </w:r>
      <w:r w:rsidRPr="00210A2C">
        <w:rPr>
          <w:rFonts w:cs="Arial"/>
        </w:rPr>
        <w:t>Cromstrijen,</w:t>
      </w:r>
      <w:r>
        <w:rPr>
          <w:rFonts w:cs="Arial"/>
        </w:rPr>
        <w:t xml:space="preserve"> </w:t>
      </w:r>
      <w:r w:rsidRPr="00210A2C">
        <w:rPr>
          <w:rFonts w:eastAsia="Calibri" w:cs="Arial"/>
        </w:rPr>
        <w:t>Dordrecht,</w:t>
      </w:r>
      <w:r>
        <w:rPr>
          <w:rFonts w:eastAsia="Calibri" w:cs="Arial"/>
        </w:rPr>
        <w:t xml:space="preserve"> Goeree-</w:t>
      </w:r>
      <w:r w:rsidRPr="00210A2C">
        <w:rPr>
          <w:rFonts w:eastAsia="Calibri" w:cs="Arial"/>
        </w:rPr>
        <w:t>Overflakkee,</w:t>
      </w:r>
      <w:r>
        <w:rPr>
          <w:rFonts w:eastAsia="Calibri" w:cs="Arial"/>
        </w:rPr>
        <w:t xml:space="preserve"> </w:t>
      </w:r>
      <w:r w:rsidRPr="00210A2C">
        <w:rPr>
          <w:rFonts w:eastAsia="Calibri" w:cs="Arial"/>
        </w:rPr>
        <w:t>Hendrik-Ido-Ambacht,</w:t>
      </w:r>
      <w:r>
        <w:rPr>
          <w:rFonts w:eastAsia="Calibri" w:cs="Arial"/>
        </w:rPr>
        <w:t xml:space="preserve"> </w:t>
      </w:r>
      <w:r w:rsidRPr="00210A2C">
        <w:rPr>
          <w:rFonts w:cs="Arial"/>
        </w:rPr>
        <w:t>Korendijk,</w:t>
      </w:r>
      <w:r>
        <w:rPr>
          <w:rFonts w:cs="Arial"/>
        </w:rPr>
        <w:t xml:space="preserve"> </w:t>
      </w:r>
      <w:r w:rsidRPr="00210A2C">
        <w:rPr>
          <w:rFonts w:cs="Arial"/>
        </w:rPr>
        <w:t>Oud-Beijerland,</w:t>
      </w:r>
      <w:r>
        <w:rPr>
          <w:rFonts w:cs="Arial"/>
        </w:rPr>
        <w:t xml:space="preserve"> </w:t>
      </w:r>
      <w:r w:rsidRPr="00210A2C">
        <w:rPr>
          <w:rFonts w:eastAsia="Calibri" w:cs="Arial"/>
        </w:rPr>
        <w:t>Papendrecht,</w:t>
      </w:r>
      <w:r>
        <w:rPr>
          <w:rFonts w:eastAsia="Calibri" w:cs="Arial"/>
        </w:rPr>
        <w:t xml:space="preserve"> </w:t>
      </w:r>
      <w:r w:rsidRPr="00210A2C">
        <w:rPr>
          <w:rFonts w:eastAsia="Calibri" w:cs="Arial"/>
        </w:rPr>
        <w:t>Sliedrecht,</w:t>
      </w:r>
      <w:r>
        <w:rPr>
          <w:rFonts w:eastAsia="Calibri" w:cs="Arial"/>
        </w:rPr>
        <w:t xml:space="preserve"> </w:t>
      </w:r>
      <w:r w:rsidRPr="00210A2C">
        <w:rPr>
          <w:rFonts w:cs="Arial"/>
        </w:rPr>
        <w:t>Strijen</w:t>
      </w:r>
      <w:r>
        <w:rPr>
          <w:rFonts w:eastAsia="Calibri" w:cs="Arial"/>
        </w:rPr>
        <w:t xml:space="preserve"> en Zwijndrecht,</w:t>
      </w:r>
    </w:p>
    <w:p w:rsidR="002C7726" w:rsidRDefault="002C7726" w:rsidP="002C7726"/>
    <w:p w:rsidR="002C7726" w:rsidRPr="009C0BC0" w:rsidRDefault="002C7726" w:rsidP="002C7726">
      <w:pPr>
        <w:rPr>
          <w:rFonts w:eastAsia="Calibri" w:cs="Arial"/>
        </w:rPr>
      </w:pPr>
      <w:r>
        <w:rPr>
          <w:rFonts w:eastAsia="Calibri" w:cs="Arial"/>
        </w:rPr>
        <w:t>J</w:t>
      </w:r>
      <w:r w:rsidRPr="009C0BC0">
        <w:rPr>
          <w:rFonts w:eastAsia="Calibri" w:cs="Arial"/>
        </w:rPr>
        <w:t>.P.</w:t>
      </w:r>
      <w:r>
        <w:rPr>
          <w:rFonts w:eastAsia="Calibri" w:cs="Arial"/>
        </w:rPr>
        <w:t xml:space="preserve"> </w:t>
      </w:r>
      <w:r w:rsidRPr="009C0BC0">
        <w:rPr>
          <w:rFonts w:eastAsia="Calibri" w:cs="Arial"/>
        </w:rPr>
        <w:t>Tanis</w:t>
      </w:r>
    </w:p>
    <w:p w:rsidR="002C7726" w:rsidRDefault="002C7726" w:rsidP="002C7726">
      <w:r w:rsidRPr="009C0BC0">
        <w:rPr>
          <w:rFonts w:eastAsia="Calibri" w:cs="Arial"/>
        </w:rPr>
        <w:t>Regionaal</w:t>
      </w:r>
      <w:r>
        <w:rPr>
          <w:rFonts w:eastAsia="Calibri" w:cs="Arial"/>
        </w:rPr>
        <w:t xml:space="preserve"> </w:t>
      </w:r>
      <w:r w:rsidRPr="009C0BC0">
        <w:rPr>
          <w:rFonts w:eastAsia="Calibri" w:cs="Arial"/>
        </w:rPr>
        <w:t>Portefeuillehouder</w:t>
      </w:r>
      <w:r>
        <w:rPr>
          <w:rFonts w:eastAsia="Calibri" w:cs="Arial"/>
        </w:rPr>
        <w:t xml:space="preserve"> </w:t>
      </w:r>
      <w:r w:rsidRPr="009C0BC0">
        <w:rPr>
          <w:rFonts w:eastAsia="Calibri" w:cs="Arial"/>
        </w:rPr>
        <w:t>Economische</w:t>
      </w:r>
      <w:r>
        <w:rPr>
          <w:rFonts w:eastAsia="Calibri" w:cs="Arial"/>
        </w:rPr>
        <w:t xml:space="preserve"> </w:t>
      </w:r>
      <w:r w:rsidRPr="009C0BC0">
        <w:rPr>
          <w:rFonts w:eastAsia="Calibri" w:cs="Arial"/>
        </w:rPr>
        <w:t>en</w:t>
      </w:r>
      <w:r>
        <w:rPr>
          <w:rFonts w:eastAsia="Calibri" w:cs="Arial"/>
        </w:rPr>
        <w:t xml:space="preserve"> </w:t>
      </w:r>
      <w:r w:rsidRPr="009C0BC0">
        <w:rPr>
          <w:rFonts w:eastAsia="Calibri" w:cs="Arial"/>
        </w:rPr>
        <w:t>Ruimtelijke</w:t>
      </w:r>
      <w:r>
        <w:rPr>
          <w:rFonts w:eastAsia="Calibri" w:cs="Arial"/>
        </w:rPr>
        <w:t xml:space="preserve"> </w:t>
      </w:r>
      <w:r w:rsidRPr="009C0BC0">
        <w:rPr>
          <w:rFonts w:eastAsia="Calibri" w:cs="Arial"/>
        </w:rPr>
        <w:t>Strategie</w:t>
      </w:r>
      <w:r>
        <w:rPr>
          <w:rFonts w:eastAsia="Calibri" w:cs="Arial"/>
        </w:rPr>
        <w:t xml:space="preserve"> Drechtsteden</w:t>
      </w:r>
    </w:p>
    <w:p w:rsidR="002C7726" w:rsidRDefault="002C7726" w:rsidP="002C7726"/>
    <w:p w:rsidR="00653175" w:rsidRDefault="00653175">
      <w:pPr>
        <w:rPr>
          <w:u w:val="single"/>
        </w:rPr>
      </w:pPr>
    </w:p>
    <w:p w:rsidR="00653175" w:rsidRDefault="00653175">
      <w:pPr>
        <w:rPr>
          <w:u w:val="single"/>
        </w:rPr>
      </w:pPr>
      <w:r>
        <w:rPr>
          <w:u w:val="single"/>
        </w:rPr>
        <w:br w:type="page"/>
      </w:r>
    </w:p>
    <w:p w:rsidR="00653175" w:rsidRPr="002C7726" w:rsidRDefault="00653175" w:rsidP="00653175">
      <w:pPr>
        <w:pStyle w:val="Lijstalinea"/>
        <w:numPr>
          <w:ilvl w:val="0"/>
          <w:numId w:val="2"/>
        </w:numPr>
        <w:rPr>
          <w:u w:val="single"/>
        </w:rPr>
      </w:pPr>
      <w:r w:rsidRPr="002C7726">
        <w:rPr>
          <w:u w:val="single"/>
        </w:rPr>
        <w:t xml:space="preserve">Concept-reactie op zienswijze </w:t>
      </w:r>
      <w:r>
        <w:rPr>
          <w:u w:val="single"/>
        </w:rPr>
        <w:t>Trivire</w:t>
      </w:r>
      <w:r w:rsidRPr="002C7726">
        <w:rPr>
          <w:u w:val="single"/>
        </w:rPr>
        <w:t xml:space="preserve">: </w:t>
      </w:r>
    </w:p>
    <w:p w:rsidR="00653175" w:rsidRDefault="00653175" w:rsidP="00653175"/>
    <w:p w:rsidR="00653175" w:rsidRDefault="00653175" w:rsidP="00653175">
      <w:r>
        <w:t xml:space="preserve">Geachte heer Van der Linden, </w:t>
      </w:r>
    </w:p>
    <w:p w:rsidR="00653175" w:rsidRDefault="00653175" w:rsidP="00653175"/>
    <w:p w:rsidR="001B3D88" w:rsidRDefault="00653175" w:rsidP="00653175">
      <w:r>
        <w:t xml:space="preserve">Wij hebben kennisgenomen van uw zienswijze met betrekking tot ons voornemen om gezamenlijk één woningmarktregio te vormen. </w:t>
      </w:r>
    </w:p>
    <w:p w:rsidR="001B3D88" w:rsidRDefault="001B3D88" w:rsidP="00653175">
      <w:r>
        <w:t xml:space="preserve">Allereerst onze excuses voor het feit dat u de brief met ons verzoek op zienswijze niet tijdig heeft ontvangen. En hartelijk dank dat u toch tijd heeft gevonden om nog binnen de termijn een zienswijze in te dienen. </w:t>
      </w:r>
    </w:p>
    <w:p w:rsidR="001B3D88" w:rsidRDefault="001B3D88" w:rsidP="00653175"/>
    <w:p w:rsidR="00653175" w:rsidRDefault="00653175" w:rsidP="00653175">
      <w:r>
        <w:t>Wij delen uw zienswijze dat een woningmarktregio met de volledige Zuid-Holland Zuid regio, en dus inclusief Alblasserwaard-</w:t>
      </w:r>
      <w:proofErr w:type="spellStart"/>
      <w:r>
        <w:t>Vijfheerenlanden</w:t>
      </w:r>
      <w:proofErr w:type="spellEnd"/>
      <w:r>
        <w:t xml:space="preserve">, nog beter was geweest dan het huidige voorstel. </w:t>
      </w:r>
    </w:p>
    <w:p w:rsidR="00653175" w:rsidRDefault="00653175" w:rsidP="00653175">
      <w:r>
        <w:t xml:space="preserve">Wij zien tevens de verschillen in opgave tussen enerzijds de Drechtsteden en anderzijds de Hoeksche Waard en Goeree Overflakkee. Wij zien dit niet als een restregio, maar als een goede mogelijkheid om </w:t>
      </w:r>
      <w:r w:rsidR="007D638E">
        <w:t>een regio te vormen met voldoende corporaties om de opgave in het gebied aan te k</w:t>
      </w:r>
      <w:r w:rsidR="00620AF5">
        <w:t xml:space="preserve">unnen, </w:t>
      </w:r>
      <w:r w:rsidR="007D638E">
        <w:t>zonder aansluiting te hoeven zoeken bij een veel grotere en</w:t>
      </w:r>
      <w:r w:rsidR="001E38FB">
        <w:t xml:space="preserve"> voor ons</w:t>
      </w:r>
      <w:r w:rsidR="007D638E">
        <w:t xml:space="preserve"> onlogischer regio als Woongaard </w:t>
      </w:r>
      <w:r>
        <w:t xml:space="preserve">. </w:t>
      </w:r>
    </w:p>
    <w:p w:rsidR="00653175" w:rsidRDefault="00653175" w:rsidP="00653175">
      <w:r>
        <w:t xml:space="preserve">Net als u zijn wij van mening dat Woonbron een substantieel aandeel in de volkshuisvestelijke opgave in Dordrecht heeft en vinden wij het van groot belang voor de Dordtse woningmarkt dat zij een bijdrage kunnen blijven leveren aan deze opgave. Deze zorgen en de mogelijke oplossing die de Woningwet biedt (het krijgen van ontheffing, indien nodig) nemen wij op in ons verzoek aan de minister. </w:t>
      </w:r>
    </w:p>
    <w:p w:rsidR="00653175" w:rsidRDefault="00653175" w:rsidP="00653175">
      <w:r>
        <w:t xml:space="preserve">Wij danken u voor uw begrip voor de mede door besluitvorming in andere regio's ontstane situatie en uw ondersteuning van de keuze voor een woningmarktregio met Goeree Overflakkee, Hoeksche Waard en Drechtsteden. </w:t>
      </w:r>
    </w:p>
    <w:p w:rsidR="00653175" w:rsidRDefault="00653175" w:rsidP="00653175"/>
    <w:p w:rsidR="00653175" w:rsidRDefault="00653175" w:rsidP="00653175">
      <w:r>
        <w:t xml:space="preserve">Wij informeren u hierbij dat de ingediende zienswijzen voor ons geen aanleiding zijn geweest om tot een ander besluit te komen. Wij zullen derhalve nog vóór 1 juli bij de minister een verzoeken indienen om, conform ons aan uw voorgelegde voornemen, een woningmarktregio te vormen met de gemeenten </w:t>
      </w:r>
      <w:r w:rsidRPr="00967210">
        <w:t>Alblasserdam,</w:t>
      </w:r>
      <w:r>
        <w:t xml:space="preserve"> </w:t>
      </w:r>
      <w:r w:rsidRPr="00967210">
        <w:t>Binnenmaas,</w:t>
      </w:r>
      <w:r>
        <w:t xml:space="preserve"> </w:t>
      </w:r>
      <w:r w:rsidRPr="00967210">
        <w:t>Cromstrijen,</w:t>
      </w:r>
      <w:r>
        <w:t xml:space="preserve"> </w:t>
      </w:r>
      <w:r w:rsidRPr="00967210">
        <w:t>Dordrecht,</w:t>
      </w:r>
      <w:r>
        <w:t xml:space="preserve"> </w:t>
      </w:r>
      <w:r w:rsidRPr="00967210">
        <w:t>Goeree-Overflakkee,</w:t>
      </w:r>
      <w:r>
        <w:t xml:space="preserve"> </w:t>
      </w:r>
      <w:r w:rsidRPr="00967210">
        <w:t>Hendrik-Ido-Ambacht,</w:t>
      </w:r>
      <w:r>
        <w:t xml:space="preserve"> </w:t>
      </w:r>
      <w:r w:rsidRPr="00967210">
        <w:t>Korendijk,</w:t>
      </w:r>
      <w:r>
        <w:t xml:space="preserve"> </w:t>
      </w:r>
      <w:r w:rsidRPr="00967210">
        <w:t>Oud-Beijerland,</w:t>
      </w:r>
      <w:r>
        <w:t xml:space="preserve"> </w:t>
      </w:r>
      <w:r w:rsidRPr="00967210">
        <w:t>Papendrecht,</w:t>
      </w:r>
      <w:r>
        <w:t xml:space="preserve"> </w:t>
      </w:r>
      <w:r w:rsidRPr="00967210">
        <w:t>Sliedrecht,</w:t>
      </w:r>
      <w:r>
        <w:t xml:space="preserve"> </w:t>
      </w:r>
      <w:r w:rsidRPr="00967210">
        <w:t>Strijen</w:t>
      </w:r>
      <w:r>
        <w:t xml:space="preserve"> </w:t>
      </w:r>
      <w:r w:rsidRPr="00967210">
        <w:t>en</w:t>
      </w:r>
      <w:r>
        <w:t xml:space="preserve"> </w:t>
      </w:r>
      <w:r w:rsidRPr="00967210">
        <w:t>Zwijndrecht</w:t>
      </w:r>
      <w:r>
        <w:t xml:space="preserve">. </w:t>
      </w:r>
    </w:p>
    <w:p w:rsidR="00653175" w:rsidRDefault="00653175" w:rsidP="00653175"/>
    <w:p w:rsidR="00653175" w:rsidRDefault="00653175" w:rsidP="00653175">
      <w:r>
        <w:t xml:space="preserve">Tevens verzoeken wij de minister om deze woningmarktregio kerngebied te laten zijn voor de volgende woningcorporaties: Fides Wonen, Stichting HW Wonen, Stichting </w:t>
      </w:r>
      <w:proofErr w:type="spellStart"/>
      <w:r>
        <w:t>Rhiant</w:t>
      </w:r>
      <w:proofErr w:type="spellEnd"/>
      <w:r>
        <w:t xml:space="preserve">, Stichting </w:t>
      </w:r>
      <w:proofErr w:type="spellStart"/>
      <w:r>
        <w:t>Tablis</w:t>
      </w:r>
      <w:proofErr w:type="spellEnd"/>
      <w:r>
        <w:t xml:space="preserve"> Wonen, Stichting Trivire, Stichting Woonkracht10, Woningbouwvereniging Beter Wonen(Goedereede), Woningbouwvereniging Beter Wonen (Ooltgensplaat), Woningbouwvereniging Heerjansdam en Woongoed Goeree Overflakkee. </w:t>
      </w:r>
    </w:p>
    <w:p w:rsidR="00653175" w:rsidRDefault="00653175" w:rsidP="00653175"/>
    <w:p w:rsidR="00653175" w:rsidRDefault="00653175" w:rsidP="00653175">
      <w:r>
        <w:t xml:space="preserve">Wij vertrouwen er op u hiermee voldoende te hebben geïnformeerd. </w:t>
      </w:r>
    </w:p>
    <w:p w:rsidR="00653175" w:rsidRDefault="00653175" w:rsidP="00653175"/>
    <w:p w:rsidR="00653175" w:rsidRDefault="00653175" w:rsidP="00653175">
      <w:r>
        <w:t xml:space="preserve">Hoogachtend, </w:t>
      </w:r>
    </w:p>
    <w:p w:rsidR="00653175" w:rsidRDefault="00653175" w:rsidP="00653175">
      <w:pPr>
        <w:rPr>
          <w:rFonts w:eastAsia="Calibri" w:cs="Arial"/>
        </w:rPr>
      </w:pPr>
      <w:r>
        <w:t xml:space="preserve">Namens de colleges van de gemeenten </w:t>
      </w:r>
      <w:r w:rsidRPr="00210A2C">
        <w:rPr>
          <w:rFonts w:eastAsia="Calibri" w:cs="Arial"/>
        </w:rPr>
        <w:t>Alblasserdam,</w:t>
      </w:r>
      <w:r>
        <w:rPr>
          <w:rFonts w:eastAsia="Calibri" w:cs="Arial"/>
        </w:rPr>
        <w:t xml:space="preserve"> </w:t>
      </w:r>
      <w:r w:rsidRPr="00210A2C">
        <w:rPr>
          <w:rFonts w:cs="Arial"/>
        </w:rPr>
        <w:t>Binnenmaas</w:t>
      </w:r>
      <w:r w:rsidRPr="00210A2C">
        <w:rPr>
          <w:rFonts w:eastAsia="Calibri" w:cs="Arial"/>
        </w:rPr>
        <w:t>,</w:t>
      </w:r>
      <w:r>
        <w:rPr>
          <w:rFonts w:eastAsia="Calibri" w:cs="Arial"/>
        </w:rPr>
        <w:t xml:space="preserve"> </w:t>
      </w:r>
      <w:r w:rsidRPr="00210A2C">
        <w:rPr>
          <w:rFonts w:cs="Arial"/>
        </w:rPr>
        <w:t>Cromstrijen,</w:t>
      </w:r>
      <w:r>
        <w:rPr>
          <w:rFonts w:cs="Arial"/>
        </w:rPr>
        <w:t xml:space="preserve"> </w:t>
      </w:r>
      <w:r w:rsidRPr="00210A2C">
        <w:rPr>
          <w:rFonts w:eastAsia="Calibri" w:cs="Arial"/>
        </w:rPr>
        <w:t>Dordrecht,</w:t>
      </w:r>
      <w:r>
        <w:rPr>
          <w:rFonts w:eastAsia="Calibri" w:cs="Arial"/>
        </w:rPr>
        <w:t xml:space="preserve"> Goeree-</w:t>
      </w:r>
      <w:r w:rsidRPr="00210A2C">
        <w:rPr>
          <w:rFonts w:eastAsia="Calibri" w:cs="Arial"/>
        </w:rPr>
        <w:t>Overflakkee,</w:t>
      </w:r>
      <w:r>
        <w:rPr>
          <w:rFonts w:eastAsia="Calibri" w:cs="Arial"/>
        </w:rPr>
        <w:t xml:space="preserve"> </w:t>
      </w:r>
      <w:r w:rsidRPr="00210A2C">
        <w:rPr>
          <w:rFonts w:eastAsia="Calibri" w:cs="Arial"/>
        </w:rPr>
        <w:t>Hendrik-Ido-Ambacht,</w:t>
      </w:r>
      <w:r>
        <w:rPr>
          <w:rFonts w:eastAsia="Calibri" w:cs="Arial"/>
        </w:rPr>
        <w:t xml:space="preserve"> </w:t>
      </w:r>
      <w:r w:rsidRPr="00210A2C">
        <w:rPr>
          <w:rFonts w:cs="Arial"/>
        </w:rPr>
        <w:t>Korendijk,</w:t>
      </w:r>
      <w:r>
        <w:rPr>
          <w:rFonts w:cs="Arial"/>
        </w:rPr>
        <w:t xml:space="preserve"> </w:t>
      </w:r>
      <w:r w:rsidRPr="00210A2C">
        <w:rPr>
          <w:rFonts w:cs="Arial"/>
        </w:rPr>
        <w:t>Oud-Beijerland,</w:t>
      </w:r>
      <w:r>
        <w:rPr>
          <w:rFonts w:cs="Arial"/>
        </w:rPr>
        <w:t xml:space="preserve"> </w:t>
      </w:r>
      <w:r w:rsidRPr="00210A2C">
        <w:rPr>
          <w:rFonts w:eastAsia="Calibri" w:cs="Arial"/>
        </w:rPr>
        <w:t>Papendrecht,</w:t>
      </w:r>
      <w:r>
        <w:rPr>
          <w:rFonts w:eastAsia="Calibri" w:cs="Arial"/>
        </w:rPr>
        <w:t xml:space="preserve"> </w:t>
      </w:r>
      <w:r w:rsidRPr="00210A2C">
        <w:rPr>
          <w:rFonts w:eastAsia="Calibri" w:cs="Arial"/>
        </w:rPr>
        <w:t>Sliedrecht,</w:t>
      </w:r>
      <w:r>
        <w:rPr>
          <w:rFonts w:eastAsia="Calibri" w:cs="Arial"/>
        </w:rPr>
        <w:t xml:space="preserve"> </w:t>
      </w:r>
      <w:r w:rsidRPr="00210A2C">
        <w:rPr>
          <w:rFonts w:cs="Arial"/>
        </w:rPr>
        <w:t>Strijen</w:t>
      </w:r>
      <w:r>
        <w:rPr>
          <w:rFonts w:eastAsia="Calibri" w:cs="Arial"/>
        </w:rPr>
        <w:t xml:space="preserve"> en Zwijndrecht,</w:t>
      </w:r>
    </w:p>
    <w:p w:rsidR="00653175" w:rsidRDefault="00653175" w:rsidP="00653175"/>
    <w:p w:rsidR="00653175" w:rsidRPr="009C0BC0" w:rsidRDefault="00653175" w:rsidP="00653175">
      <w:pPr>
        <w:rPr>
          <w:rFonts w:eastAsia="Calibri" w:cs="Arial"/>
        </w:rPr>
      </w:pPr>
      <w:r>
        <w:rPr>
          <w:rFonts w:eastAsia="Calibri" w:cs="Arial"/>
        </w:rPr>
        <w:t>J</w:t>
      </w:r>
      <w:r w:rsidRPr="009C0BC0">
        <w:rPr>
          <w:rFonts w:eastAsia="Calibri" w:cs="Arial"/>
        </w:rPr>
        <w:t>.P.</w:t>
      </w:r>
      <w:r>
        <w:rPr>
          <w:rFonts w:eastAsia="Calibri" w:cs="Arial"/>
        </w:rPr>
        <w:t xml:space="preserve"> </w:t>
      </w:r>
      <w:r w:rsidRPr="009C0BC0">
        <w:rPr>
          <w:rFonts w:eastAsia="Calibri" w:cs="Arial"/>
        </w:rPr>
        <w:t>Tanis</w:t>
      </w:r>
    </w:p>
    <w:p w:rsidR="00653175" w:rsidRDefault="00653175" w:rsidP="00653175">
      <w:r w:rsidRPr="009C0BC0">
        <w:rPr>
          <w:rFonts w:eastAsia="Calibri" w:cs="Arial"/>
        </w:rPr>
        <w:t>Regionaal</w:t>
      </w:r>
      <w:r>
        <w:rPr>
          <w:rFonts w:eastAsia="Calibri" w:cs="Arial"/>
        </w:rPr>
        <w:t xml:space="preserve"> </w:t>
      </w:r>
      <w:r w:rsidRPr="009C0BC0">
        <w:rPr>
          <w:rFonts w:eastAsia="Calibri" w:cs="Arial"/>
        </w:rPr>
        <w:t>Portefeuillehouder</w:t>
      </w:r>
      <w:r>
        <w:rPr>
          <w:rFonts w:eastAsia="Calibri" w:cs="Arial"/>
        </w:rPr>
        <w:t xml:space="preserve"> </w:t>
      </w:r>
      <w:r w:rsidRPr="009C0BC0">
        <w:rPr>
          <w:rFonts w:eastAsia="Calibri" w:cs="Arial"/>
        </w:rPr>
        <w:t>Economische</w:t>
      </w:r>
      <w:r>
        <w:rPr>
          <w:rFonts w:eastAsia="Calibri" w:cs="Arial"/>
        </w:rPr>
        <w:t xml:space="preserve"> </w:t>
      </w:r>
      <w:r w:rsidRPr="009C0BC0">
        <w:rPr>
          <w:rFonts w:eastAsia="Calibri" w:cs="Arial"/>
        </w:rPr>
        <w:t>en</w:t>
      </w:r>
      <w:r>
        <w:rPr>
          <w:rFonts w:eastAsia="Calibri" w:cs="Arial"/>
        </w:rPr>
        <w:t xml:space="preserve"> </w:t>
      </w:r>
      <w:r w:rsidRPr="009C0BC0">
        <w:rPr>
          <w:rFonts w:eastAsia="Calibri" w:cs="Arial"/>
        </w:rPr>
        <w:t>Ruimtelijke</w:t>
      </w:r>
      <w:r>
        <w:rPr>
          <w:rFonts w:eastAsia="Calibri" w:cs="Arial"/>
        </w:rPr>
        <w:t xml:space="preserve"> </w:t>
      </w:r>
      <w:r w:rsidRPr="009C0BC0">
        <w:rPr>
          <w:rFonts w:eastAsia="Calibri" w:cs="Arial"/>
        </w:rPr>
        <w:t>Strategie</w:t>
      </w:r>
      <w:r>
        <w:rPr>
          <w:rFonts w:eastAsia="Calibri" w:cs="Arial"/>
        </w:rPr>
        <w:t xml:space="preserve"> Drechtsteden</w:t>
      </w:r>
    </w:p>
    <w:p w:rsidR="00566862" w:rsidRDefault="00566862">
      <w:pPr>
        <w:rPr>
          <w:u w:val="single"/>
        </w:rPr>
      </w:pPr>
      <w:r>
        <w:rPr>
          <w:u w:val="single"/>
        </w:rPr>
        <w:br w:type="page"/>
      </w:r>
    </w:p>
    <w:p w:rsidR="002C7726" w:rsidRDefault="002C7726" w:rsidP="00566862">
      <w:pPr>
        <w:pStyle w:val="Lijstalinea"/>
        <w:numPr>
          <w:ilvl w:val="0"/>
          <w:numId w:val="2"/>
        </w:numPr>
        <w:rPr>
          <w:u w:val="single"/>
        </w:rPr>
      </w:pPr>
      <w:r w:rsidRPr="002C7726">
        <w:rPr>
          <w:u w:val="single"/>
        </w:rPr>
        <w:t xml:space="preserve">Concept-reactie op zienswijze </w:t>
      </w:r>
      <w:r w:rsidR="00566862">
        <w:rPr>
          <w:u w:val="single"/>
        </w:rPr>
        <w:t xml:space="preserve">stichting </w:t>
      </w:r>
      <w:proofErr w:type="spellStart"/>
      <w:r w:rsidR="00566862">
        <w:rPr>
          <w:u w:val="single"/>
        </w:rPr>
        <w:t>Tablis</w:t>
      </w:r>
      <w:proofErr w:type="spellEnd"/>
      <w:r w:rsidR="00566862">
        <w:rPr>
          <w:u w:val="single"/>
        </w:rPr>
        <w:t xml:space="preserve"> Wonen</w:t>
      </w:r>
      <w:r w:rsidRPr="002C7726">
        <w:rPr>
          <w:u w:val="single"/>
        </w:rPr>
        <w:t xml:space="preserve">: </w:t>
      </w:r>
    </w:p>
    <w:p w:rsidR="00566862" w:rsidRDefault="00566862" w:rsidP="00566862">
      <w:pPr>
        <w:rPr>
          <w:u w:val="single"/>
        </w:rPr>
      </w:pPr>
    </w:p>
    <w:p w:rsidR="00604405" w:rsidRDefault="00604405" w:rsidP="00604405">
      <w:r>
        <w:t xml:space="preserve">Geachte heer Gravesteijn, </w:t>
      </w:r>
    </w:p>
    <w:p w:rsidR="00604405" w:rsidRDefault="00604405" w:rsidP="00604405"/>
    <w:p w:rsidR="00604405" w:rsidRDefault="00604405" w:rsidP="00C4152D">
      <w:r>
        <w:t xml:space="preserve">Wij hebben kennisgenomen van uw zienswijze met betrekking tot ons voornemen om gezamenlijk één woningmarktregio te vormen. Wij danken u voor uw begrip voor de mede door besluitvorming in de AV-regio ontstane situatie en de daar uit volgende keuze voor een woningmarktregio waarin </w:t>
      </w:r>
      <w:proofErr w:type="spellStart"/>
      <w:r>
        <w:t>Tablis</w:t>
      </w:r>
      <w:proofErr w:type="spellEnd"/>
      <w:r>
        <w:t xml:space="preserve"> Wonen niet ook de gemeente Molenwaard in haar kernwerkgebied heeft. Wij danken u voor uw voorkeur voor de Drechtsteden en hebben er begrip voor dat u lopende projecten in Oud-Alblas wilt afronden. In ons verzoek aan de minister zullen wij opnemen dat wij geen bezwaar hebben </w:t>
      </w:r>
      <w:r w:rsidR="00C4152D">
        <w:t xml:space="preserve">als </w:t>
      </w:r>
      <w:r>
        <w:t xml:space="preserve">u voor deze opgave in Oud-Alblas ontheffing aanvraagt. </w:t>
      </w:r>
    </w:p>
    <w:p w:rsidR="00604405" w:rsidRDefault="00604405" w:rsidP="00604405"/>
    <w:p w:rsidR="00604405" w:rsidRDefault="00604405" w:rsidP="00604405">
      <w:r>
        <w:t xml:space="preserve">Wij informeren u hierbij dat de ingediende zienswijzen voor ons geen aanleiding zijn geweest om tot een ander besluit te komen. Wij zullen derhalve nog vóór 1 juli bij de minister een verzoeken indienen om, conform ons aan uw voorgelegde voornemen, een woningmarktregio te vormen met de gemeenten </w:t>
      </w:r>
      <w:r w:rsidRPr="00967210">
        <w:t>Alblasserdam,</w:t>
      </w:r>
      <w:r>
        <w:t xml:space="preserve"> </w:t>
      </w:r>
      <w:r w:rsidRPr="00967210">
        <w:t>Binnenmaas,</w:t>
      </w:r>
      <w:r>
        <w:t xml:space="preserve"> </w:t>
      </w:r>
      <w:r w:rsidRPr="00967210">
        <w:t>Cromstrijen,</w:t>
      </w:r>
      <w:r>
        <w:t xml:space="preserve"> </w:t>
      </w:r>
      <w:r w:rsidRPr="00967210">
        <w:t>Dordrecht,</w:t>
      </w:r>
      <w:r>
        <w:t xml:space="preserve"> </w:t>
      </w:r>
      <w:r w:rsidRPr="00967210">
        <w:t>Goeree-Overflakkee,</w:t>
      </w:r>
      <w:r>
        <w:t xml:space="preserve"> </w:t>
      </w:r>
      <w:r w:rsidRPr="00967210">
        <w:t>Hendrik-Ido-Ambacht,</w:t>
      </w:r>
      <w:r>
        <w:t xml:space="preserve"> </w:t>
      </w:r>
      <w:r w:rsidRPr="00967210">
        <w:t>Korendijk,</w:t>
      </w:r>
      <w:r>
        <w:t xml:space="preserve"> </w:t>
      </w:r>
      <w:r w:rsidRPr="00967210">
        <w:t>Oud-Beijerland,</w:t>
      </w:r>
      <w:r>
        <w:t xml:space="preserve"> </w:t>
      </w:r>
      <w:r w:rsidRPr="00967210">
        <w:t>Papendrecht,</w:t>
      </w:r>
      <w:r>
        <w:t xml:space="preserve"> </w:t>
      </w:r>
      <w:r w:rsidRPr="00967210">
        <w:t>Sliedrecht,</w:t>
      </w:r>
      <w:r>
        <w:t xml:space="preserve"> </w:t>
      </w:r>
      <w:r w:rsidRPr="00967210">
        <w:t>Strijen</w:t>
      </w:r>
      <w:r>
        <w:t xml:space="preserve"> </w:t>
      </w:r>
      <w:r w:rsidRPr="00967210">
        <w:t>en</w:t>
      </w:r>
      <w:r>
        <w:t xml:space="preserve"> </w:t>
      </w:r>
      <w:r w:rsidRPr="00967210">
        <w:t>Zwijndrecht</w:t>
      </w:r>
      <w:r>
        <w:t xml:space="preserve">. </w:t>
      </w:r>
    </w:p>
    <w:p w:rsidR="00604405" w:rsidRDefault="00604405" w:rsidP="00604405"/>
    <w:p w:rsidR="00604405" w:rsidRDefault="00604405" w:rsidP="00604405">
      <w:r>
        <w:t xml:space="preserve">Tevens verzoeken wij de minister om deze woningmarktregio kerngebied te laten zijn voor de volgende woningcorporaties: Fides Wonen, Stichting HW Wonen, Stichting </w:t>
      </w:r>
      <w:proofErr w:type="spellStart"/>
      <w:r>
        <w:t>Rhiant</w:t>
      </w:r>
      <w:proofErr w:type="spellEnd"/>
      <w:r>
        <w:t xml:space="preserve">, Stichting </w:t>
      </w:r>
      <w:proofErr w:type="spellStart"/>
      <w:r>
        <w:t>Tablis</w:t>
      </w:r>
      <w:proofErr w:type="spellEnd"/>
      <w:r>
        <w:t xml:space="preserve"> Wonen, Stichting Trivire, Stichting Woonkracht10, Woningbouwvereniging Beter Wonen(Goedereede), Woningbouwvereniging Beter Wonen (Ooltgensplaat), Woningbouwvereniging Heerjansdam en Woongoed Goeree Overflakkee. </w:t>
      </w:r>
    </w:p>
    <w:p w:rsidR="00604405" w:rsidRDefault="00604405" w:rsidP="00604405"/>
    <w:p w:rsidR="00604405" w:rsidRDefault="00604405" w:rsidP="00604405">
      <w:r>
        <w:t xml:space="preserve">Wij vertrouwen er op u hiermee voldoende te hebben geïnformeerd. </w:t>
      </w:r>
    </w:p>
    <w:p w:rsidR="00604405" w:rsidRDefault="00604405" w:rsidP="00604405"/>
    <w:p w:rsidR="00604405" w:rsidRDefault="00604405" w:rsidP="00604405">
      <w:r>
        <w:t xml:space="preserve">Hoogachtend, </w:t>
      </w:r>
    </w:p>
    <w:p w:rsidR="00604405" w:rsidRDefault="00604405" w:rsidP="00604405">
      <w:pPr>
        <w:rPr>
          <w:rFonts w:eastAsia="Calibri" w:cs="Arial"/>
        </w:rPr>
      </w:pPr>
      <w:r>
        <w:t xml:space="preserve">Namens de colleges van de gemeenten </w:t>
      </w:r>
      <w:r w:rsidRPr="00210A2C">
        <w:rPr>
          <w:rFonts w:eastAsia="Calibri" w:cs="Arial"/>
        </w:rPr>
        <w:t>Alblasserdam,</w:t>
      </w:r>
      <w:r>
        <w:rPr>
          <w:rFonts w:eastAsia="Calibri" w:cs="Arial"/>
        </w:rPr>
        <w:t xml:space="preserve"> </w:t>
      </w:r>
      <w:r w:rsidRPr="00210A2C">
        <w:rPr>
          <w:rFonts w:cs="Arial"/>
        </w:rPr>
        <w:t>Binnenmaas</w:t>
      </w:r>
      <w:r w:rsidRPr="00210A2C">
        <w:rPr>
          <w:rFonts w:eastAsia="Calibri" w:cs="Arial"/>
        </w:rPr>
        <w:t>,</w:t>
      </w:r>
      <w:r>
        <w:rPr>
          <w:rFonts w:eastAsia="Calibri" w:cs="Arial"/>
        </w:rPr>
        <w:t xml:space="preserve"> </w:t>
      </w:r>
      <w:r w:rsidRPr="00210A2C">
        <w:rPr>
          <w:rFonts w:cs="Arial"/>
        </w:rPr>
        <w:t>Cromstrijen,</w:t>
      </w:r>
      <w:r>
        <w:rPr>
          <w:rFonts w:cs="Arial"/>
        </w:rPr>
        <w:t xml:space="preserve"> </w:t>
      </w:r>
      <w:r w:rsidRPr="00210A2C">
        <w:rPr>
          <w:rFonts w:eastAsia="Calibri" w:cs="Arial"/>
        </w:rPr>
        <w:t>Dordrecht,</w:t>
      </w:r>
      <w:r>
        <w:rPr>
          <w:rFonts w:eastAsia="Calibri" w:cs="Arial"/>
        </w:rPr>
        <w:t xml:space="preserve"> Goeree-</w:t>
      </w:r>
      <w:r w:rsidRPr="00210A2C">
        <w:rPr>
          <w:rFonts w:eastAsia="Calibri" w:cs="Arial"/>
        </w:rPr>
        <w:t>Overflakkee,</w:t>
      </w:r>
      <w:r>
        <w:rPr>
          <w:rFonts w:eastAsia="Calibri" w:cs="Arial"/>
        </w:rPr>
        <w:t xml:space="preserve"> </w:t>
      </w:r>
      <w:r w:rsidRPr="00210A2C">
        <w:rPr>
          <w:rFonts w:eastAsia="Calibri" w:cs="Arial"/>
        </w:rPr>
        <w:t>Hendrik-Ido-Ambacht,</w:t>
      </w:r>
      <w:r>
        <w:rPr>
          <w:rFonts w:eastAsia="Calibri" w:cs="Arial"/>
        </w:rPr>
        <w:t xml:space="preserve"> </w:t>
      </w:r>
      <w:r w:rsidRPr="00210A2C">
        <w:rPr>
          <w:rFonts w:cs="Arial"/>
        </w:rPr>
        <w:t>Korendijk,</w:t>
      </w:r>
      <w:r>
        <w:rPr>
          <w:rFonts w:cs="Arial"/>
        </w:rPr>
        <w:t xml:space="preserve"> </w:t>
      </w:r>
      <w:r w:rsidRPr="00210A2C">
        <w:rPr>
          <w:rFonts w:cs="Arial"/>
        </w:rPr>
        <w:t>Oud-Beijerland,</w:t>
      </w:r>
      <w:r>
        <w:rPr>
          <w:rFonts w:cs="Arial"/>
        </w:rPr>
        <w:t xml:space="preserve"> </w:t>
      </w:r>
      <w:r w:rsidRPr="00210A2C">
        <w:rPr>
          <w:rFonts w:eastAsia="Calibri" w:cs="Arial"/>
        </w:rPr>
        <w:t>Papendrecht,</w:t>
      </w:r>
      <w:r>
        <w:rPr>
          <w:rFonts w:eastAsia="Calibri" w:cs="Arial"/>
        </w:rPr>
        <w:t xml:space="preserve"> </w:t>
      </w:r>
      <w:r w:rsidRPr="00210A2C">
        <w:rPr>
          <w:rFonts w:eastAsia="Calibri" w:cs="Arial"/>
        </w:rPr>
        <w:t>Sliedrecht,</w:t>
      </w:r>
      <w:r>
        <w:rPr>
          <w:rFonts w:eastAsia="Calibri" w:cs="Arial"/>
        </w:rPr>
        <w:t xml:space="preserve"> </w:t>
      </w:r>
      <w:r w:rsidRPr="00210A2C">
        <w:rPr>
          <w:rFonts w:cs="Arial"/>
        </w:rPr>
        <w:t>Strijen</w:t>
      </w:r>
      <w:r>
        <w:rPr>
          <w:rFonts w:eastAsia="Calibri" w:cs="Arial"/>
        </w:rPr>
        <w:t xml:space="preserve"> en Zwijndrecht,</w:t>
      </w:r>
    </w:p>
    <w:p w:rsidR="00604405" w:rsidRDefault="00604405" w:rsidP="00604405"/>
    <w:p w:rsidR="00604405" w:rsidRPr="009C0BC0" w:rsidRDefault="00604405" w:rsidP="00604405">
      <w:pPr>
        <w:rPr>
          <w:rFonts w:eastAsia="Calibri" w:cs="Arial"/>
        </w:rPr>
      </w:pPr>
      <w:r>
        <w:rPr>
          <w:rFonts w:eastAsia="Calibri" w:cs="Arial"/>
        </w:rPr>
        <w:t>J</w:t>
      </w:r>
      <w:r w:rsidRPr="009C0BC0">
        <w:rPr>
          <w:rFonts w:eastAsia="Calibri" w:cs="Arial"/>
        </w:rPr>
        <w:t>.P.</w:t>
      </w:r>
      <w:r>
        <w:rPr>
          <w:rFonts w:eastAsia="Calibri" w:cs="Arial"/>
        </w:rPr>
        <w:t xml:space="preserve"> </w:t>
      </w:r>
      <w:r w:rsidRPr="009C0BC0">
        <w:rPr>
          <w:rFonts w:eastAsia="Calibri" w:cs="Arial"/>
        </w:rPr>
        <w:t>Tanis</w:t>
      </w:r>
    </w:p>
    <w:p w:rsidR="00604405" w:rsidRDefault="00604405" w:rsidP="00604405">
      <w:r w:rsidRPr="009C0BC0">
        <w:rPr>
          <w:rFonts w:eastAsia="Calibri" w:cs="Arial"/>
        </w:rPr>
        <w:t>Regionaal</w:t>
      </w:r>
      <w:r>
        <w:rPr>
          <w:rFonts w:eastAsia="Calibri" w:cs="Arial"/>
        </w:rPr>
        <w:t xml:space="preserve"> </w:t>
      </w:r>
      <w:r w:rsidRPr="009C0BC0">
        <w:rPr>
          <w:rFonts w:eastAsia="Calibri" w:cs="Arial"/>
        </w:rPr>
        <w:t>Portefeuillehouder</w:t>
      </w:r>
      <w:r>
        <w:rPr>
          <w:rFonts w:eastAsia="Calibri" w:cs="Arial"/>
        </w:rPr>
        <w:t xml:space="preserve"> </w:t>
      </w:r>
      <w:r w:rsidRPr="009C0BC0">
        <w:rPr>
          <w:rFonts w:eastAsia="Calibri" w:cs="Arial"/>
        </w:rPr>
        <w:t>Economische</w:t>
      </w:r>
      <w:r>
        <w:rPr>
          <w:rFonts w:eastAsia="Calibri" w:cs="Arial"/>
        </w:rPr>
        <w:t xml:space="preserve"> </w:t>
      </w:r>
      <w:r w:rsidRPr="009C0BC0">
        <w:rPr>
          <w:rFonts w:eastAsia="Calibri" w:cs="Arial"/>
        </w:rPr>
        <w:t>en</w:t>
      </w:r>
      <w:r>
        <w:rPr>
          <w:rFonts w:eastAsia="Calibri" w:cs="Arial"/>
        </w:rPr>
        <w:t xml:space="preserve"> </w:t>
      </w:r>
      <w:r w:rsidRPr="009C0BC0">
        <w:rPr>
          <w:rFonts w:eastAsia="Calibri" w:cs="Arial"/>
        </w:rPr>
        <w:t>Ruimtelijke</w:t>
      </w:r>
      <w:r>
        <w:rPr>
          <w:rFonts w:eastAsia="Calibri" w:cs="Arial"/>
        </w:rPr>
        <w:t xml:space="preserve"> </w:t>
      </w:r>
      <w:r w:rsidRPr="009C0BC0">
        <w:rPr>
          <w:rFonts w:eastAsia="Calibri" w:cs="Arial"/>
        </w:rPr>
        <w:t>Strategie</w:t>
      </w:r>
      <w:r>
        <w:rPr>
          <w:rFonts w:eastAsia="Calibri" w:cs="Arial"/>
        </w:rPr>
        <w:t xml:space="preserve"> Drechtsteden</w:t>
      </w:r>
    </w:p>
    <w:p w:rsidR="00604405" w:rsidRDefault="00604405" w:rsidP="00604405"/>
    <w:p w:rsidR="00566862" w:rsidRDefault="00566862" w:rsidP="00566862">
      <w:pPr>
        <w:rPr>
          <w:u w:val="single"/>
        </w:rPr>
      </w:pPr>
    </w:p>
    <w:p w:rsidR="00566862" w:rsidRPr="00566862" w:rsidRDefault="00566862" w:rsidP="00566862">
      <w:pPr>
        <w:rPr>
          <w:u w:val="single"/>
        </w:rPr>
      </w:pPr>
    </w:p>
    <w:p w:rsidR="00566862" w:rsidRDefault="00566862">
      <w:pPr>
        <w:rPr>
          <w:u w:val="single"/>
        </w:rPr>
      </w:pPr>
      <w:r>
        <w:rPr>
          <w:u w:val="single"/>
        </w:rPr>
        <w:br w:type="page"/>
      </w:r>
    </w:p>
    <w:p w:rsidR="00566862" w:rsidRPr="002C7726" w:rsidRDefault="00566862" w:rsidP="00566862">
      <w:pPr>
        <w:pStyle w:val="Lijstalinea"/>
        <w:numPr>
          <w:ilvl w:val="0"/>
          <w:numId w:val="2"/>
        </w:numPr>
        <w:rPr>
          <w:u w:val="single"/>
        </w:rPr>
      </w:pPr>
      <w:r w:rsidRPr="002C7726">
        <w:rPr>
          <w:u w:val="single"/>
        </w:rPr>
        <w:t xml:space="preserve">Concept-reactie op zienswijze gemeente Molenwaard: </w:t>
      </w:r>
    </w:p>
    <w:p w:rsidR="002C7726" w:rsidRDefault="002C7726" w:rsidP="002C7726"/>
    <w:p w:rsidR="002C7726" w:rsidRDefault="002C7726" w:rsidP="002C7726"/>
    <w:p w:rsidR="002C7726" w:rsidRDefault="002C7726" w:rsidP="002C7726">
      <w:r>
        <w:t xml:space="preserve">Geacht college, </w:t>
      </w:r>
    </w:p>
    <w:p w:rsidR="002C7726" w:rsidRDefault="002C7726" w:rsidP="002C7726"/>
    <w:p w:rsidR="002C7726" w:rsidRDefault="002C7726" w:rsidP="002C7726">
      <w:r>
        <w:t xml:space="preserve">Wij hebben kennisgenomen van uw zienswijze met betrekking tot ons voornemen om gezamenlijk één woningmarktregio te vormen. Wij hebben begrip voor uw wens om de uitbreidingsmogelijkheden van </w:t>
      </w:r>
      <w:proofErr w:type="spellStart"/>
      <w:r>
        <w:t>Tablis</w:t>
      </w:r>
      <w:proofErr w:type="spellEnd"/>
      <w:r>
        <w:t xml:space="preserve"> Wonen in de gemeente Molenwaard te behouden. Dat zou wat ons betreft ook geen belemmering zijn voor het werk van </w:t>
      </w:r>
      <w:proofErr w:type="spellStart"/>
      <w:r>
        <w:t>Tablis</w:t>
      </w:r>
      <w:proofErr w:type="spellEnd"/>
      <w:r>
        <w:t xml:space="preserve"> Wonen in Sliedrecht. En zoals gezegd is de gemeente Molenwaard welkom om alsnog bij onze woningmarktregio aan te sluiten. </w:t>
      </w:r>
      <w:r>
        <w:rPr>
          <w:rFonts w:cs="Arial"/>
        </w:rPr>
        <w:t xml:space="preserve">Gezien het verschil in opgave en de grote omvang van de regio Woongaard, waardoor geen sprake is van een met de Drechtsteden samenhangende woningmarktregio, </w:t>
      </w:r>
      <w:r>
        <w:t xml:space="preserve">is uw verzoek voor de Drechtsteden echter geen aanleiding om aansluiting bij de regio Woongaard te zoeken. </w:t>
      </w:r>
    </w:p>
    <w:p w:rsidR="002C7726" w:rsidRDefault="002C7726" w:rsidP="002C7726"/>
    <w:p w:rsidR="002C7726" w:rsidRDefault="002C7726" w:rsidP="002C7726">
      <w:r>
        <w:t xml:space="preserve">Wij zullen nog vóór 1 juli bij de minister een verzoeken indienen om, conform ons aan uw voorgelegde voornemen, een woningmarktregio te vormen met de gemeenten </w:t>
      </w:r>
      <w:r w:rsidRPr="00967210">
        <w:t>Alblasserdam,</w:t>
      </w:r>
      <w:r>
        <w:t xml:space="preserve"> </w:t>
      </w:r>
      <w:r w:rsidRPr="00967210">
        <w:t>Binnenmaas,</w:t>
      </w:r>
      <w:r>
        <w:t xml:space="preserve"> </w:t>
      </w:r>
      <w:r w:rsidRPr="00967210">
        <w:t>Cromstrijen,</w:t>
      </w:r>
      <w:r>
        <w:t xml:space="preserve"> </w:t>
      </w:r>
      <w:r w:rsidRPr="00967210">
        <w:t>Dordrecht,</w:t>
      </w:r>
      <w:r>
        <w:t xml:space="preserve"> </w:t>
      </w:r>
      <w:r w:rsidRPr="00967210">
        <w:t>Goeree-Overflakkee,</w:t>
      </w:r>
      <w:r>
        <w:t xml:space="preserve"> </w:t>
      </w:r>
      <w:r w:rsidRPr="00967210">
        <w:t>Hendrik-Ido-Ambacht,</w:t>
      </w:r>
      <w:r>
        <w:t xml:space="preserve"> </w:t>
      </w:r>
      <w:r w:rsidRPr="00967210">
        <w:t>Korendijk,</w:t>
      </w:r>
      <w:r>
        <w:t xml:space="preserve"> </w:t>
      </w:r>
      <w:r w:rsidRPr="00967210">
        <w:t>Oud-Beijerland,</w:t>
      </w:r>
      <w:r>
        <w:t xml:space="preserve"> </w:t>
      </w:r>
      <w:r w:rsidRPr="00967210">
        <w:t>Papendrecht,</w:t>
      </w:r>
      <w:r>
        <w:t xml:space="preserve"> </w:t>
      </w:r>
      <w:r w:rsidRPr="00967210">
        <w:t>Sliedrecht,</w:t>
      </w:r>
      <w:r>
        <w:t xml:space="preserve"> </w:t>
      </w:r>
      <w:r w:rsidRPr="00967210">
        <w:t>Strijen</w:t>
      </w:r>
      <w:r>
        <w:t xml:space="preserve"> </w:t>
      </w:r>
      <w:r w:rsidRPr="00967210">
        <w:t>en</w:t>
      </w:r>
      <w:r>
        <w:t xml:space="preserve"> </w:t>
      </w:r>
      <w:r w:rsidRPr="00967210">
        <w:t>Zwijndrecht</w:t>
      </w:r>
      <w:r>
        <w:t xml:space="preserve">. </w:t>
      </w:r>
    </w:p>
    <w:p w:rsidR="002C7726" w:rsidRDefault="002C7726" w:rsidP="002C7726"/>
    <w:p w:rsidR="002C7726" w:rsidRDefault="002C7726" w:rsidP="002C7726">
      <w:r>
        <w:t xml:space="preserve">Tevens verzoeken wij de minister om deze woningmarktregio kerngebied te laten zijn voor de volgende woningcorporaties: Fides Wonen, Stichting HW Wonen, Stichting </w:t>
      </w:r>
      <w:proofErr w:type="spellStart"/>
      <w:r>
        <w:t>Rhiant</w:t>
      </w:r>
      <w:proofErr w:type="spellEnd"/>
      <w:r>
        <w:t xml:space="preserve">, Stichting </w:t>
      </w:r>
      <w:proofErr w:type="spellStart"/>
      <w:r>
        <w:t>Tablis</w:t>
      </w:r>
      <w:proofErr w:type="spellEnd"/>
      <w:r>
        <w:t xml:space="preserve"> Wonen, Stichting Trivire, Stichting Woonkracht10, Woningbouwvereniging Beter Wonen(Goedereede), Woningbouwvereniging Beter Wonen (Ooltgensplaat), Woningbouwvereniging Heerjansdam en Woongoed Goeree Overflakkee. </w:t>
      </w:r>
    </w:p>
    <w:p w:rsidR="002C7726" w:rsidRDefault="002C7726" w:rsidP="002C7726"/>
    <w:p w:rsidR="002C7726" w:rsidRDefault="002C7726" w:rsidP="002C7726">
      <w:r>
        <w:t xml:space="preserve">Wij vertrouwen er op u hiermee voldoende te hebben geïnformeerd. </w:t>
      </w:r>
    </w:p>
    <w:p w:rsidR="002C7726" w:rsidRDefault="002C7726" w:rsidP="002C7726"/>
    <w:p w:rsidR="002C7726" w:rsidRDefault="002C7726" w:rsidP="002C7726">
      <w:r>
        <w:t xml:space="preserve">Hoogachtend, </w:t>
      </w:r>
    </w:p>
    <w:p w:rsidR="002C7726" w:rsidRDefault="002C7726" w:rsidP="002C7726">
      <w:pPr>
        <w:rPr>
          <w:rFonts w:eastAsia="Calibri" w:cs="Arial"/>
        </w:rPr>
      </w:pPr>
      <w:r>
        <w:t xml:space="preserve">Namens de colleges van de gemeenten </w:t>
      </w:r>
      <w:r w:rsidRPr="00210A2C">
        <w:rPr>
          <w:rFonts w:eastAsia="Calibri" w:cs="Arial"/>
        </w:rPr>
        <w:t>Alblasserdam,</w:t>
      </w:r>
      <w:r>
        <w:rPr>
          <w:rFonts w:eastAsia="Calibri" w:cs="Arial"/>
        </w:rPr>
        <w:t xml:space="preserve"> </w:t>
      </w:r>
      <w:r w:rsidRPr="00210A2C">
        <w:rPr>
          <w:rFonts w:cs="Arial"/>
        </w:rPr>
        <w:t>Binnenmaas</w:t>
      </w:r>
      <w:r w:rsidRPr="00210A2C">
        <w:rPr>
          <w:rFonts w:eastAsia="Calibri" w:cs="Arial"/>
        </w:rPr>
        <w:t>,</w:t>
      </w:r>
      <w:r>
        <w:rPr>
          <w:rFonts w:eastAsia="Calibri" w:cs="Arial"/>
        </w:rPr>
        <w:t xml:space="preserve"> </w:t>
      </w:r>
      <w:r w:rsidRPr="00210A2C">
        <w:rPr>
          <w:rFonts w:cs="Arial"/>
        </w:rPr>
        <w:t>Cromstrijen,</w:t>
      </w:r>
      <w:r>
        <w:rPr>
          <w:rFonts w:cs="Arial"/>
        </w:rPr>
        <w:t xml:space="preserve"> </w:t>
      </w:r>
      <w:r w:rsidRPr="00210A2C">
        <w:rPr>
          <w:rFonts w:eastAsia="Calibri" w:cs="Arial"/>
        </w:rPr>
        <w:t>Dordrecht,</w:t>
      </w:r>
      <w:r>
        <w:rPr>
          <w:rFonts w:eastAsia="Calibri" w:cs="Arial"/>
        </w:rPr>
        <w:t xml:space="preserve"> Goeree-</w:t>
      </w:r>
      <w:r w:rsidRPr="00210A2C">
        <w:rPr>
          <w:rFonts w:eastAsia="Calibri" w:cs="Arial"/>
        </w:rPr>
        <w:t>Overflakkee,</w:t>
      </w:r>
      <w:r>
        <w:rPr>
          <w:rFonts w:eastAsia="Calibri" w:cs="Arial"/>
        </w:rPr>
        <w:t xml:space="preserve"> </w:t>
      </w:r>
      <w:r w:rsidRPr="00210A2C">
        <w:rPr>
          <w:rFonts w:eastAsia="Calibri" w:cs="Arial"/>
        </w:rPr>
        <w:t>Hendrik-Ido-Ambacht,</w:t>
      </w:r>
      <w:r>
        <w:rPr>
          <w:rFonts w:eastAsia="Calibri" w:cs="Arial"/>
        </w:rPr>
        <w:t xml:space="preserve"> </w:t>
      </w:r>
      <w:r w:rsidRPr="00210A2C">
        <w:rPr>
          <w:rFonts w:cs="Arial"/>
        </w:rPr>
        <w:t>Korendijk,</w:t>
      </w:r>
      <w:r>
        <w:rPr>
          <w:rFonts w:cs="Arial"/>
        </w:rPr>
        <w:t xml:space="preserve"> </w:t>
      </w:r>
      <w:r w:rsidRPr="00210A2C">
        <w:rPr>
          <w:rFonts w:cs="Arial"/>
        </w:rPr>
        <w:t>Oud-Beijerland,</w:t>
      </w:r>
      <w:r>
        <w:rPr>
          <w:rFonts w:cs="Arial"/>
        </w:rPr>
        <w:t xml:space="preserve"> </w:t>
      </w:r>
      <w:r w:rsidRPr="00210A2C">
        <w:rPr>
          <w:rFonts w:eastAsia="Calibri" w:cs="Arial"/>
        </w:rPr>
        <w:t>Papendrecht,</w:t>
      </w:r>
      <w:r>
        <w:rPr>
          <w:rFonts w:eastAsia="Calibri" w:cs="Arial"/>
        </w:rPr>
        <w:t xml:space="preserve"> </w:t>
      </w:r>
      <w:r w:rsidRPr="00210A2C">
        <w:rPr>
          <w:rFonts w:eastAsia="Calibri" w:cs="Arial"/>
        </w:rPr>
        <w:t>Sliedrecht,</w:t>
      </w:r>
      <w:r>
        <w:rPr>
          <w:rFonts w:eastAsia="Calibri" w:cs="Arial"/>
        </w:rPr>
        <w:t xml:space="preserve"> </w:t>
      </w:r>
      <w:r w:rsidRPr="00210A2C">
        <w:rPr>
          <w:rFonts w:cs="Arial"/>
        </w:rPr>
        <w:t>Strijen</w:t>
      </w:r>
      <w:r>
        <w:rPr>
          <w:rFonts w:eastAsia="Calibri" w:cs="Arial"/>
        </w:rPr>
        <w:t xml:space="preserve"> en Zwijndrecht,</w:t>
      </w:r>
    </w:p>
    <w:p w:rsidR="002C7726" w:rsidRDefault="002C7726" w:rsidP="002C7726"/>
    <w:p w:rsidR="002C7726" w:rsidRPr="009C0BC0" w:rsidRDefault="002C7726" w:rsidP="002C7726">
      <w:pPr>
        <w:rPr>
          <w:rFonts w:eastAsia="Calibri" w:cs="Arial"/>
        </w:rPr>
      </w:pPr>
      <w:r>
        <w:rPr>
          <w:rFonts w:eastAsia="Calibri" w:cs="Arial"/>
        </w:rPr>
        <w:t>J</w:t>
      </w:r>
      <w:r w:rsidRPr="009C0BC0">
        <w:rPr>
          <w:rFonts w:eastAsia="Calibri" w:cs="Arial"/>
        </w:rPr>
        <w:t>.P.</w:t>
      </w:r>
      <w:r>
        <w:rPr>
          <w:rFonts w:eastAsia="Calibri" w:cs="Arial"/>
        </w:rPr>
        <w:t xml:space="preserve"> </w:t>
      </w:r>
      <w:r w:rsidRPr="009C0BC0">
        <w:rPr>
          <w:rFonts w:eastAsia="Calibri" w:cs="Arial"/>
        </w:rPr>
        <w:t>Tanis</w:t>
      </w:r>
    </w:p>
    <w:p w:rsidR="002C7726" w:rsidRDefault="002C7726" w:rsidP="002C7726">
      <w:r w:rsidRPr="009C0BC0">
        <w:rPr>
          <w:rFonts w:eastAsia="Calibri" w:cs="Arial"/>
        </w:rPr>
        <w:t>Regionaal</w:t>
      </w:r>
      <w:r>
        <w:rPr>
          <w:rFonts w:eastAsia="Calibri" w:cs="Arial"/>
        </w:rPr>
        <w:t xml:space="preserve"> </w:t>
      </w:r>
      <w:r w:rsidRPr="009C0BC0">
        <w:rPr>
          <w:rFonts w:eastAsia="Calibri" w:cs="Arial"/>
        </w:rPr>
        <w:t>Portefeuillehouder</w:t>
      </w:r>
      <w:r>
        <w:rPr>
          <w:rFonts w:eastAsia="Calibri" w:cs="Arial"/>
        </w:rPr>
        <w:t xml:space="preserve"> </w:t>
      </w:r>
      <w:r w:rsidRPr="009C0BC0">
        <w:rPr>
          <w:rFonts w:eastAsia="Calibri" w:cs="Arial"/>
        </w:rPr>
        <w:t>Economische</w:t>
      </w:r>
      <w:r>
        <w:rPr>
          <w:rFonts w:eastAsia="Calibri" w:cs="Arial"/>
        </w:rPr>
        <w:t xml:space="preserve"> </w:t>
      </w:r>
      <w:r w:rsidRPr="009C0BC0">
        <w:rPr>
          <w:rFonts w:eastAsia="Calibri" w:cs="Arial"/>
        </w:rPr>
        <w:t>en</w:t>
      </w:r>
      <w:r>
        <w:rPr>
          <w:rFonts w:eastAsia="Calibri" w:cs="Arial"/>
        </w:rPr>
        <w:t xml:space="preserve"> </w:t>
      </w:r>
      <w:r w:rsidRPr="009C0BC0">
        <w:rPr>
          <w:rFonts w:eastAsia="Calibri" w:cs="Arial"/>
        </w:rPr>
        <w:t>Ruimtelijke</w:t>
      </w:r>
      <w:r>
        <w:rPr>
          <w:rFonts w:eastAsia="Calibri" w:cs="Arial"/>
        </w:rPr>
        <w:t xml:space="preserve"> </w:t>
      </w:r>
      <w:r w:rsidRPr="009C0BC0">
        <w:rPr>
          <w:rFonts w:eastAsia="Calibri" w:cs="Arial"/>
        </w:rPr>
        <w:t>Strategie</w:t>
      </w:r>
      <w:r>
        <w:rPr>
          <w:rFonts w:eastAsia="Calibri" w:cs="Arial"/>
        </w:rPr>
        <w:t xml:space="preserve"> Drechtsteden</w:t>
      </w:r>
    </w:p>
    <w:p w:rsidR="002C7726" w:rsidRDefault="002C7726" w:rsidP="002C7726"/>
    <w:p w:rsidR="002C7726" w:rsidRDefault="002C7726" w:rsidP="002C7726"/>
    <w:p w:rsidR="002C7726" w:rsidRPr="00B03C9B" w:rsidRDefault="002C7726" w:rsidP="002C7726"/>
    <w:p w:rsidR="00B16C83" w:rsidRDefault="00B16C83"/>
    <w:sectPr w:rsidR="00B16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FBD"/>
    <w:multiLevelType w:val="hybridMultilevel"/>
    <w:tmpl w:val="5E045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363358"/>
    <w:multiLevelType w:val="hybridMultilevel"/>
    <w:tmpl w:val="5E045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152822"/>
    <w:multiLevelType w:val="hybridMultilevel"/>
    <w:tmpl w:val="362C8F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6"/>
    <w:rsid w:val="00026CE8"/>
    <w:rsid w:val="001B3B90"/>
    <w:rsid w:val="001B3D88"/>
    <w:rsid w:val="001D534F"/>
    <w:rsid w:val="001E38FB"/>
    <w:rsid w:val="002135C4"/>
    <w:rsid w:val="002645A5"/>
    <w:rsid w:val="002A1C25"/>
    <w:rsid w:val="002A386E"/>
    <w:rsid w:val="002C7726"/>
    <w:rsid w:val="0032621E"/>
    <w:rsid w:val="0046705E"/>
    <w:rsid w:val="00473B3E"/>
    <w:rsid w:val="004F43DB"/>
    <w:rsid w:val="004F59B7"/>
    <w:rsid w:val="00566862"/>
    <w:rsid w:val="00587856"/>
    <w:rsid w:val="005E0C18"/>
    <w:rsid w:val="00604405"/>
    <w:rsid w:val="0061047B"/>
    <w:rsid w:val="00620AF5"/>
    <w:rsid w:val="00653175"/>
    <w:rsid w:val="006531E8"/>
    <w:rsid w:val="00654281"/>
    <w:rsid w:val="00700DE1"/>
    <w:rsid w:val="007B284E"/>
    <w:rsid w:val="007C0236"/>
    <w:rsid w:val="007D638E"/>
    <w:rsid w:val="007E7FD4"/>
    <w:rsid w:val="0083069E"/>
    <w:rsid w:val="008925AA"/>
    <w:rsid w:val="008D2EAA"/>
    <w:rsid w:val="008E7888"/>
    <w:rsid w:val="009070EE"/>
    <w:rsid w:val="009D202D"/>
    <w:rsid w:val="00A023EE"/>
    <w:rsid w:val="00A270D8"/>
    <w:rsid w:val="00A66A2D"/>
    <w:rsid w:val="00A751F4"/>
    <w:rsid w:val="00A82F6A"/>
    <w:rsid w:val="00AB3EEA"/>
    <w:rsid w:val="00B16C83"/>
    <w:rsid w:val="00BD784C"/>
    <w:rsid w:val="00C4152D"/>
    <w:rsid w:val="00C60374"/>
    <w:rsid w:val="00C84BF2"/>
    <w:rsid w:val="00D045ED"/>
    <w:rsid w:val="00DB33E2"/>
    <w:rsid w:val="00E03C49"/>
    <w:rsid w:val="00E6241F"/>
    <w:rsid w:val="00F17233"/>
    <w:rsid w:val="00FA0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9253-E108-4A53-B8C4-2387D4AE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77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7726"/>
    <w:pPr>
      <w:ind w:left="720"/>
      <w:contextualSpacing/>
    </w:pPr>
  </w:style>
  <w:style w:type="paragraph" w:styleId="Ballontekst">
    <w:name w:val="Balloon Text"/>
    <w:basedOn w:val="Standaard"/>
    <w:link w:val="BallontekstChar"/>
    <w:uiPriority w:val="99"/>
    <w:semiHidden/>
    <w:unhideWhenUsed/>
    <w:rsid w:val="00AB3EE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3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9156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JJ</dc:creator>
  <cp:keywords/>
  <dc:description/>
  <cp:lastModifiedBy>Bijl-Klaverdijk, EK</cp:lastModifiedBy>
  <cp:revision>2</cp:revision>
  <cp:lastPrinted>2016-06-06T07:43:00Z</cp:lastPrinted>
  <dcterms:created xsi:type="dcterms:W3CDTF">2016-06-06T07:43:00Z</dcterms:created>
  <dcterms:modified xsi:type="dcterms:W3CDTF">2016-06-06T07:43:00Z</dcterms:modified>
</cp:coreProperties>
</file>