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1096"/>
        <w:tblW w:w="14170" w:type="dxa"/>
        <w:tblLook w:val="04A0" w:firstRow="1" w:lastRow="0" w:firstColumn="1" w:lastColumn="0" w:noHBand="0" w:noVBand="1"/>
      </w:tblPr>
      <w:tblGrid>
        <w:gridCol w:w="562"/>
        <w:gridCol w:w="6521"/>
        <w:gridCol w:w="850"/>
        <w:gridCol w:w="6237"/>
      </w:tblGrid>
      <w:tr w:rsidR="00E95CD9" w:rsidTr="00664D6E">
        <w:tc>
          <w:tcPr>
            <w:tcW w:w="562" w:type="dxa"/>
          </w:tcPr>
          <w:p w:rsidR="00E95CD9" w:rsidRDefault="008C03B4" w:rsidP="00E95CD9">
            <w:r>
              <w:t>Nr.</w:t>
            </w:r>
          </w:p>
        </w:tc>
        <w:tc>
          <w:tcPr>
            <w:tcW w:w="6521" w:type="dxa"/>
          </w:tcPr>
          <w:p w:rsidR="00E95CD9" w:rsidRDefault="008C03B4" w:rsidP="00E95CD9">
            <w:r>
              <w:t>Vraag</w:t>
            </w:r>
          </w:p>
        </w:tc>
        <w:tc>
          <w:tcPr>
            <w:tcW w:w="850" w:type="dxa"/>
          </w:tcPr>
          <w:p w:rsidR="00E95CD9" w:rsidRDefault="008C03B4" w:rsidP="00E95CD9">
            <w:r>
              <w:t>Partij</w:t>
            </w:r>
          </w:p>
        </w:tc>
        <w:tc>
          <w:tcPr>
            <w:tcW w:w="6237" w:type="dxa"/>
          </w:tcPr>
          <w:p w:rsidR="00E95CD9" w:rsidRDefault="008C03B4" w:rsidP="00E95CD9">
            <w:r>
              <w:t>Antwoord</w:t>
            </w:r>
          </w:p>
        </w:tc>
      </w:tr>
      <w:tr w:rsidR="00E95CD9" w:rsidTr="00664D6E">
        <w:tc>
          <w:tcPr>
            <w:tcW w:w="562" w:type="dxa"/>
          </w:tcPr>
          <w:p w:rsidR="00E95CD9" w:rsidRPr="003A007D" w:rsidRDefault="003A007D" w:rsidP="003A007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A007D">
              <w:rPr>
                <w:rFonts w:eastAsia="Times New Roman"/>
              </w:rPr>
              <w:t>1</w:t>
            </w:r>
          </w:p>
        </w:tc>
        <w:tc>
          <w:tcPr>
            <w:tcW w:w="6521" w:type="dxa"/>
          </w:tcPr>
          <w:p w:rsidR="00E95CD9" w:rsidRPr="003A007D" w:rsidRDefault="00A30AF8" w:rsidP="003A007D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t>Hoeveel huwelijken zijn er in 2019 </w:t>
            </w:r>
            <w:r>
              <w:rPr>
                <w:b/>
                <w:bCs/>
              </w:rPr>
              <w:t>gratis</w:t>
            </w:r>
            <w:r>
              <w:t xml:space="preserve"> voltrokken in Alblasserdam?</w:t>
            </w:r>
          </w:p>
        </w:tc>
        <w:tc>
          <w:tcPr>
            <w:tcW w:w="850" w:type="dxa"/>
          </w:tcPr>
          <w:p w:rsidR="00E95CD9" w:rsidRDefault="003A007D" w:rsidP="00E95CD9">
            <w:r>
              <w:t>SGP</w:t>
            </w:r>
          </w:p>
        </w:tc>
        <w:tc>
          <w:tcPr>
            <w:tcW w:w="6237" w:type="dxa"/>
          </w:tcPr>
          <w:p w:rsidR="00A30AF8" w:rsidRPr="00A30AF8" w:rsidRDefault="00A30AF8" w:rsidP="00A30AF8">
            <w:r w:rsidRPr="00A30AF8">
              <w:t xml:space="preserve">Er waren vorig jaar </w:t>
            </w:r>
            <w:r w:rsidRPr="00A30AF8">
              <w:rPr>
                <w:b/>
                <w:bCs/>
              </w:rPr>
              <w:t>74</w:t>
            </w:r>
            <w:r w:rsidRPr="00A30AF8">
              <w:t xml:space="preserve"> gratis huwelijken en partnerschappen.</w:t>
            </w:r>
          </w:p>
          <w:p w:rsidR="00E95CD9" w:rsidRPr="00A30AF8" w:rsidRDefault="00E95CD9" w:rsidP="00E95CD9"/>
        </w:tc>
      </w:tr>
      <w:tr w:rsidR="003A007D" w:rsidTr="00664D6E">
        <w:tc>
          <w:tcPr>
            <w:tcW w:w="562" w:type="dxa"/>
          </w:tcPr>
          <w:p w:rsidR="003A007D" w:rsidRDefault="003A007D" w:rsidP="003A007D"/>
        </w:tc>
        <w:tc>
          <w:tcPr>
            <w:tcW w:w="6521" w:type="dxa"/>
          </w:tcPr>
          <w:p w:rsidR="003A007D" w:rsidRDefault="003A007D" w:rsidP="003A007D">
            <w:pPr>
              <w:rPr>
                <w:rFonts w:ascii="UICTFontTextStyleTallBody" w:eastAsia="Times New Roman" w:hAnsi="UICTFontTextStyleTallBody"/>
                <w:color w:val="000000"/>
              </w:rPr>
            </w:pPr>
          </w:p>
        </w:tc>
        <w:tc>
          <w:tcPr>
            <w:tcW w:w="850" w:type="dxa"/>
          </w:tcPr>
          <w:p w:rsidR="003A007D" w:rsidRDefault="003A007D" w:rsidP="003A007D"/>
        </w:tc>
        <w:tc>
          <w:tcPr>
            <w:tcW w:w="6237" w:type="dxa"/>
          </w:tcPr>
          <w:p w:rsidR="003A007D" w:rsidRDefault="003A007D" w:rsidP="003A007D"/>
        </w:tc>
      </w:tr>
    </w:tbl>
    <w:p w:rsidR="0011671D" w:rsidRDefault="00E95CD9">
      <w:r>
        <w:t xml:space="preserve">Technische vragen bij </w:t>
      </w:r>
      <w:r w:rsidR="00A30AF8">
        <w:t>raadsvoorstel Trouwen in De Rederij en andere locaties Alblasserdam</w:t>
      </w:r>
      <w:bookmarkStart w:id="0" w:name="_GoBack"/>
      <w:bookmarkEnd w:id="0"/>
    </w:p>
    <w:sectPr w:rsidR="0011671D" w:rsidSect="005210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ICTFontTextStyleTall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75C8E"/>
    <w:multiLevelType w:val="multilevel"/>
    <w:tmpl w:val="E482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5E"/>
    <w:rsid w:val="00030168"/>
    <w:rsid w:val="003A007D"/>
    <w:rsid w:val="00521060"/>
    <w:rsid w:val="00664D6E"/>
    <w:rsid w:val="00681F00"/>
    <w:rsid w:val="0081265E"/>
    <w:rsid w:val="008C03B4"/>
    <w:rsid w:val="00A30AF8"/>
    <w:rsid w:val="00AE25BB"/>
    <w:rsid w:val="00E9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8414"/>
  <w15:chartTrackingRefBased/>
  <w15:docId w15:val="{07F4D9D2-0FEF-45E0-958A-601524B7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1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03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Gruijter, IM de (Ingrid)</dc:creator>
  <cp:keywords/>
  <dc:description/>
  <cp:lastModifiedBy>Conrad-Smit, AJA (Antoinette)</cp:lastModifiedBy>
  <cp:revision>2</cp:revision>
  <dcterms:created xsi:type="dcterms:W3CDTF">2020-06-15T11:07:00Z</dcterms:created>
  <dcterms:modified xsi:type="dcterms:W3CDTF">2020-06-15T11:07:00Z</dcterms:modified>
</cp:coreProperties>
</file>